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B1EA" w14:textId="77777777" w:rsidR="000601E7" w:rsidRDefault="000601E7" w:rsidP="000601E7">
      <w:pPr>
        <w:ind w:right="163"/>
        <w:rPr>
          <w:rFonts w:ascii="Arial" w:hAnsi="Arial" w:cs="Arial"/>
        </w:rPr>
      </w:pPr>
    </w:p>
    <w:p w14:paraId="5D422B7B" w14:textId="77777777" w:rsidR="000601E7" w:rsidRDefault="000601E7" w:rsidP="000601E7">
      <w:pPr>
        <w:ind w:right="163"/>
        <w:rPr>
          <w:rFonts w:ascii="Arial" w:hAnsi="Arial" w:cs="Arial"/>
        </w:rPr>
      </w:pPr>
      <w:r>
        <w:rPr>
          <w:rFonts w:ascii="Arial" w:hAnsi="Arial" w:cs="Arial"/>
        </w:rPr>
        <w:t>BO</w:t>
      </w:r>
      <w:r w:rsidR="00875335">
        <w:rPr>
          <w:rFonts w:ascii="Arial" w:hAnsi="Arial" w:cs="Arial"/>
        </w:rPr>
        <w:t>6 – Version 2.</w:t>
      </w:r>
      <w:r w:rsidR="00AD45B2">
        <w:rPr>
          <w:rFonts w:ascii="Arial" w:hAnsi="Arial" w:cs="Arial"/>
        </w:rPr>
        <w:t>2</w:t>
      </w:r>
      <w:r w:rsidRPr="00265D4F">
        <w:rPr>
          <w:rFonts w:ascii="Arial" w:hAnsi="Arial" w:cs="Arial"/>
        </w:rPr>
        <w:t xml:space="preserve"> (</w:t>
      </w:r>
      <w:r w:rsidR="00AD45B2">
        <w:rPr>
          <w:rFonts w:ascii="Arial" w:hAnsi="Arial" w:cs="Arial"/>
        </w:rPr>
        <w:t>01.04.2024</w:t>
      </w:r>
      <w:r w:rsidRPr="00265D4F">
        <w:rPr>
          <w:rFonts w:ascii="Arial" w:hAnsi="Arial" w:cs="Arial"/>
        </w:rPr>
        <w:t>)</w:t>
      </w:r>
    </w:p>
    <w:p w14:paraId="4E8B06D8" w14:textId="77777777" w:rsidR="000601E7" w:rsidRPr="00265D4F" w:rsidRDefault="000601E7" w:rsidP="000601E7">
      <w:pPr>
        <w:ind w:left="284" w:right="163"/>
        <w:rPr>
          <w:rFonts w:ascii="Arial" w:hAnsi="Arial" w:cs="Arial"/>
        </w:rPr>
      </w:pPr>
    </w:p>
    <w:tbl>
      <w:tblPr>
        <w:tblW w:w="10632" w:type="dxa"/>
        <w:tblInd w:w="108" w:type="dxa"/>
        <w:tblLook w:val="01E0" w:firstRow="1" w:lastRow="1" w:firstColumn="1" w:lastColumn="1" w:noHBand="0" w:noVBand="0"/>
      </w:tblPr>
      <w:tblGrid>
        <w:gridCol w:w="7276"/>
        <w:gridCol w:w="3356"/>
      </w:tblGrid>
      <w:tr w:rsidR="000601E7" w:rsidRPr="00EE1540" w14:paraId="3941E57D" w14:textId="77777777" w:rsidTr="00EE1540">
        <w:trPr>
          <w:trHeight w:val="1247"/>
        </w:trPr>
        <w:tc>
          <w:tcPr>
            <w:tcW w:w="7276" w:type="dxa"/>
            <w:shd w:val="clear" w:color="auto" w:fill="auto"/>
            <w:vAlign w:val="center"/>
          </w:tcPr>
          <w:p w14:paraId="46925B4B" w14:textId="77777777" w:rsidR="000601E7" w:rsidRPr="00EE1540" w:rsidRDefault="000601E7" w:rsidP="00EE1540">
            <w:pPr>
              <w:ind w:left="284" w:right="163"/>
              <w:jc w:val="center"/>
              <w:rPr>
                <w:rFonts w:ascii="Arial" w:hAnsi="Arial" w:cs="Arial"/>
                <w:b/>
                <w:sz w:val="28"/>
                <w:szCs w:val="28"/>
              </w:rPr>
            </w:pPr>
            <w:r w:rsidRPr="00EE1540">
              <w:rPr>
                <w:rFonts w:ascii="Arial" w:hAnsi="Arial" w:cs="Arial"/>
                <w:b/>
                <w:sz w:val="28"/>
                <w:szCs w:val="28"/>
              </w:rPr>
              <w:t>Guidance Notes for Applicants</w:t>
            </w:r>
          </w:p>
          <w:p w14:paraId="77C52961" w14:textId="77777777" w:rsidR="000601E7" w:rsidRPr="00EE1540" w:rsidRDefault="000601E7" w:rsidP="00EE1540">
            <w:pPr>
              <w:ind w:left="284" w:right="163"/>
              <w:jc w:val="center"/>
              <w:rPr>
                <w:rFonts w:ascii="Arial" w:hAnsi="Arial" w:cs="Arial"/>
                <w:b/>
              </w:rPr>
            </w:pPr>
            <w:r w:rsidRPr="00EE1540">
              <w:rPr>
                <w:rFonts w:ascii="Arial" w:hAnsi="Arial" w:cs="Arial"/>
                <w:b/>
                <w:sz w:val="28"/>
                <w:szCs w:val="28"/>
              </w:rPr>
              <w:t>Booking Office Licence</w:t>
            </w:r>
          </w:p>
        </w:tc>
        <w:tc>
          <w:tcPr>
            <w:tcW w:w="3356" w:type="dxa"/>
            <w:shd w:val="clear" w:color="auto" w:fill="auto"/>
            <w:vAlign w:val="center"/>
          </w:tcPr>
          <w:p w14:paraId="61D165F9" w14:textId="660BBE0B" w:rsidR="000601E7" w:rsidRPr="00EE1540" w:rsidRDefault="003F4097" w:rsidP="00EE1540">
            <w:pPr>
              <w:ind w:left="284" w:right="163"/>
              <w:jc w:val="center"/>
              <w:rPr>
                <w:rFonts w:ascii="Arial" w:hAnsi="Arial" w:cs="Arial"/>
              </w:rPr>
            </w:pPr>
            <w:r w:rsidRPr="00EE1540">
              <w:rPr>
                <w:rFonts w:ascii="Arial" w:hAnsi="Arial" w:cs="Arial"/>
                <w:noProof/>
              </w:rPr>
              <w:drawing>
                <wp:inline distT="0" distB="0" distL="0" distR="0" wp14:anchorId="6C894CCD" wp14:editId="4F71D21C">
                  <wp:extent cx="1390650" cy="6286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tc>
      </w:tr>
    </w:tbl>
    <w:p w14:paraId="300DB2B2" w14:textId="77777777" w:rsidR="000601E7" w:rsidRPr="00D705B2" w:rsidRDefault="000601E7" w:rsidP="000601E7">
      <w:pPr>
        <w:ind w:left="284" w:right="163"/>
        <w:rPr>
          <w:rFonts w:ascii="Arial" w:hAnsi="Arial" w:cs="Arial"/>
          <w:sz w:val="22"/>
          <w:szCs w:val="22"/>
        </w:rPr>
      </w:pPr>
    </w:p>
    <w:p w14:paraId="188D18AE" w14:textId="77777777" w:rsidR="000601E7" w:rsidRPr="001525E5" w:rsidRDefault="000601E7" w:rsidP="000601E7">
      <w:pPr>
        <w:ind w:right="163"/>
        <w:rPr>
          <w:rFonts w:ascii="Arial" w:hAnsi="Arial" w:cs="Arial"/>
          <w:b/>
          <w:sz w:val="22"/>
          <w:szCs w:val="22"/>
        </w:rPr>
      </w:pPr>
      <w:r w:rsidRPr="001525E5">
        <w:rPr>
          <w:rFonts w:ascii="Arial" w:hAnsi="Arial" w:cs="Arial"/>
          <w:b/>
          <w:sz w:val="22"/>
          <w:szCs w:val="22"/>
        </w:rPr>
        <w:t>Introduction</w:t>
      </w:r>
    </w:p>
    <w:p w14:paraId="77F87FA8" w14:textId="77777777" w:rsidR="000601E7" w:rsidRPr="00265D4F" w:rsidRDefault="000601E7" w:rsidP="000601E7">
      <w:pPr>
        <w:ind w:right="163"/>
        <w:rPr>
          <w:rFonts w:ascii="Arial" w:hAnsi="Arial" w:cs="Arial"/>
          <w:sz w:val="22"/>
          <w:szCs w:val="22"/>
        </w:rPr>
      </w:pPr>
      <w:r w:rsidRPr="00265D4F">
        <w:rPr>
          <w:rFonts w:ascii="Arial" w:hAnsi="Arial" w:cs="Arial"/>
          <w:sz w:val="22"/>
          <w:szCs w:val="22"/>
        </w:rPr>
        <w:t xml:space="preserve">This guidance is provided for your information only and is not prepared as a substitute for any independent legal advice.  If this is </w:t>
      </w:r>
      <w:proofErr w:type="gramStart"/>
      <w:r w:rsidRPr="00265D4F">
        <w:rPr>
          <w:rFonts w:ascii="Arial" w:hAnsi="Arial" w:cs="Arial"/>
          <w:sz w:val="22"/>
          <w:szCs w:val="22"/>
        </w:rPr>
        <w:t>required</w:t>
      </w:r>
      <w:proofErr w:type="gramEnd"/>
      <w:r w:rsidRPr="00265D4F">
        <w:rPr>
          <w:rFonts w:ascii="Arial" w:hAnsi="Arial" w:cs="Arial"/>
          <w:sz w:val="22"/>
          <w:szCs w:val="22"/>
        </w:rPr>
        <w:t xml:space="preserve"> you should contact your solicitor.</w:t>
      </w:r>
    </w:p>
    <w:p w14:paraId="134655EE" w14:textId="77777777" w:rsidR="000601E7" w:rsidRPr="00D705B2" w:rsidRDefault="000601E7" w:rsidP="000601E7">
      <w:pPr>
        <w:ind w:right="163"/>
        <w:rPr>
          <w:rFonts w:ascii="Arial" w:hAnsi="Arial" w:cs="Arial"/>
          <w:sz w:val="22"/>
          <w:szCs w:val="22"/>
        </w:rPr>
      </w:pPr>
    </w:p>
    <w:p w14:paraId="0C5B55B8" w14:textId="77777777" w:rsidR="000601E7" w:rsidRPr="00265D4F" w:rsidRDefault="000601E7" w:rsidP="000601E7">
      <w:pPr>
        <w:ind w:right="163"/>
        <w:rPr>
          <w:rFonts w:ascii="Arial" w:hAnsi="Arial" w:cs="Arial"/>
          <w:sz w:val="22"/>
          <w:szCs w:val="22"/>
        </w:rPr>
      </w:pPr>
      <w:r w:rsidRPr="00265D4F">
        <w:rPr>
          <w:rFonts w:ascii="Arial" w:hAnsi="Arial" w:cs="Arial"/>
          <w:sz w:val="22"/>
          <w:szCs w:val="22"/>
        </w:rPr>
        <w:t xml:space="preserve">A </w:t>
      </w:r>
      <w:r>
        <w:rPr>
          <w:rFonts w:ascii="Arial" w:hAnsi="Arial" w:cs="Arial"/>
          <w:sz w:val="22"/>
          <w:szCs w:val="22"/>
        </w:rPr>
        <w:t>Booking Office</w:t>
      </w:r>
      <w:r w:rsidRPr="00265D4F">
        <w:rPr>
          <w:rFonts w:ascii="Arial" w:hAnsi="Arial" w:cs="Arial"/>
          <w:sz w:val="22"/>
          <w:szCs w:val="22"/>
        </w:rPr>
        <w:t xml:space="preserve"> licence </w:t>
      </w:r>
      <w:r>
        <w:rPr>
          <w:rFonts w:ascii="Arial" w:hAnsi="Arial" w:cs="Arial"/>
          <w:sz w:val="22"/>
          <w:szCs w:val="22"/>
        </w:rPr>
        <w:t>is required for the use of premises for the carrying on of a business which consists to any extent of the taking bookings, by means of communication, from members of the public for the hire of a vehicle which is a licensed taxi or private hire car</w:t>
      </w:r>
      <w:r w:rsidRPr="00265D4F">
        <w:rPr>
          <w:rFonts w:ascii="Arial" w:hAnsi="Arial" w:cs="Arial"/>
          <w:sz w:val="22"/>
          <w:szCs w:val="22"/>
        </w:rPr>
        <w:t>.</w:t>
      </w:r>
      <w:r>
        <w:rPr>
          <w:rFonts w:ascii="Arial" w:hAnsi="Arial" w:cs="Arial"/>
          <w:sz w:val="22"/>
          <w:szCs w:val="22"/>
        </w:rPr>
        <w:t xml:space="preserve">  Premises are exempt from a Booking Office Licence if the number of vehicles in respect of which bookings are taken does not exceed 3 at any time.</w:t>
      </w:r>
    </w:p>
    <w:p w14:paraId="26F4278C" w14:textId="77777777" w:rsidR="00F43DFD" w:rsidRPr="00265D4F" w:rsidRDefault="00F43DFD" w:rsidP="000601E7">
      <w:pPr>
        <w:ind w:right="163"/>
        <w:rPr>
          <w:rFonts w:ascii="Arial" w:hAnsi="Arial" w:cs="Arial"/>
          <w:sz w:val="18"/>
          <w:szCs w:val="18"/>
        </w:rPr>
      </w:pPr>
    </w:p>
    <w:p w14:paraId="7F9DE612" w14:textId="77777777" w:rsidR="000601E7" w:rsidRDefault="000601E7" w:rsidP="000601E7">
      <w:pPr>
        <w:ind w:right="163"/>
        <w:rPr>
          <w:rFonts w:ascii="Arial" w:hAnsi="Arial" w:cs="Arial"/>
          <w:b/>
          <w:sz w:val="22"/>
          <w:szCs w:val="22"/>
        </w:rPr>
      </w:pPr>
      <w:r w:rsidRPr="00265D4F">
        <w:rPr>
          <w:rFonts w:ascii="Arial" w:hAnsi="Arial" w:cs="Arial"/>
          <w:b/>
          <w:sz w:val="22"/>
          <w:szCs w:val="22"/>
        </w:rPr>
        <w:t>Application</w:t>
      </w:r>
    </w:p>
    <w:p w14:paraId="679033ED" w14:textId="77777777" w:rsidR="00CA4F09" w:rsidRDefault="00CA4F09" w:rsidP="000601E7">
      <w:pPr>
        <w:ind w:right="163"/>
        <w:rPr>
          <w:rFonts w:ascii="Arial" w:hAnsi="Arial" w:cs="Arial"/>
          <w:b/>
          <w:sz w:val="22"/>
          <w:szCs w:val="22"/>
        </w:rPr>
      </w:pPr>
    </w:p>
    <w:p w14:paraId="222500D0" w14:textId="77777777" w:rsidR="00CA4F09" w:rsidRDefault="00CA4F09" w:rsidP="00CA4F09">
      <w:pPr>
        <w:pStyle w:val="BodyText"/>
        <w:tabs>
          <w:tab w:val="left" w:pos="3828"/>
        </w:tabs>
        <w:ind w:right="163"/>
        <w:rPr>
          <w:rFonts w:ascii="Arial" w:hAnsi="Arial" w:cs="Arial"/>
          <w:sz w:val="22"/>
          <w:szCs w:val="22"/>
        </w:rPr>
      </w:pPr>
      <w:r>
        <w:rPr>
          <w:rFonts w:ascii="Arial" w:hAnsi="Arial" w:cs="Arial"/>
          <w:sz w:val="22"/>
          <w:szCs w:val="22"/>
        </w:rPr>
        <w:t>Application fees are non-refundable</w:t>
      </w:r>
      <w:r w:rsidR="00AD45B2">
        <w:rPr>
          <w:rFonts w:ascii="Arial" w:hAnsi="Arial" w:cs="Arial"/>
          <w:sz w:val="22"/>
          <w:szCs w:val="22"/>
        </w:rPr>
        <w:t xml:space="preserve">. You can apply for a </w:t>
      </w:r>
      <w:proofErr w:type="gramStart"/>
      <w:r w:rsidR="00AD45B2">
        <w:rPr>
          <w:rFonts w:ascii="Arial" w:hAnsi="Arial" w:cs="Arial"/>
          <w:sz w:val="22"/>
          <w:szCs w:val="22"/>
        </w:rPr>
        <w:t>3 year</w:t>
      </w:r>
      <w:proofErr w:type="gramEnd"/>
      <w:r w:rsidR="00AD45B2">
        <w:rPr>
          <w:rFonts w:ascii="Arial" w:hAnsi="Arial" w:cs="Arial"/>
          <w:sz w:val="22"/>
          <w:szCs w:val="22"/>
        </w:rPr>
        <w:t xml:space="preserve"> </w:t>
      </w:r>
      <w:proofErr w:type="spellStart"/>
      <w:r w:rsidR="00AD45B2">
        <w:rPr>
          <w:rFonts w:ascii="Arial" w:hAnsi="Arial" w:cs="Arial"/>
          <w:sz w:val="22"/>
          <w:szCs w:val="22"/>
        </w:rPr>
        <w:t>licence</w:t>
      </w:r>
      <w:proofErr w:type="spellEnd"/>
      <w:r w:rsidR="00AD45B2">
        <w:rPr>
          <w:rFonts w:ascii="Arial" w:hAnsi="Arial" w:cs="Arial"/>
          <w:sz w:val="22"/>
          <w:szCs w:val="22"/>
        </w:rPr>
        <w:t>.</w:t>
      </w:r>
    </w:p>
    <w:p w14:paraId="009CECC1" w14:textId="77777777" w:rsidR="00CA4F09" w:rsidRPr="00E36D66" w:rsidRDefault="00CA4F09" w:rsidP="00CA4F09">
      <w:pPr>
        <w:pStyle w:val="BodyText"/>
        <w:tabs>
          <w:tab w:val="left" w:pos="720"/>
        </w:tabs>
        <w:ind w:right="85"/>
        <w:rPr>
          <w:rFonts w:ascii="Arial" w:hAnsi="Arial" w:cs="Arial"/>
          <w:sz w:val="22"/>
          <w:szCs w:val="22"/>
        </w:rPr>
      </w:pPr>
    </w:p>
    <w:p w14:paraId="1F335CA4" w14:textId="77777777" w:rsidR="00CA4F09" w:rsidRDefault="00CA4F09" w:rsidP="00CA4F09">
      <w:pPr>
        <w:pStyle w:val="BodyText"/>
        <w:tabs>
          <w:tab w:val="left" w:pos="142"/>
        </w:tabs>
        <w:ind w:right="85"/>
        <w:rPr>
          <w:rFonts w:ascii="Arial" w:hAnsi="Arial" w:cs="Arial"/>
          <w:sz w:val="22"/>
          <w:szCs w:val="22"/>
        </w:rPr>
      </w:pPr>
      <w:r w:rsidRPr="00E36D66">
        <w:rPr>
          <w:rFonts w:ascii="Arial" w:hAnsi="Arial" w:cs="Arial"/>
          <w:sz w:val="22"/>
          <w:szCs w:val="22"/>
        </w:rPr>
        <w:t>Your application will not be processed until payment has been made</w:t>
      </w:r>
      <w:r>
        <w:rPr>
          <w:rFonts w:ascii="Arial" w:hAnsi="Arial" w:cs="Arial"/>
          <w:sz w:val="22"/>
          <w:szCs w:val="22"/>
        </w:rPr>
        <w:t xml:space="preserve"> by cred</w:t>
      </w:r>
      <w:r w:rsidRPr="00E36D66">
        <w:rPr>
          <w:rFonts w:ascii="Arial" w:hAnsi="Arial" w:cs="Arial"/>
          <w:sz w:val="22"/>
          <w:szCs w:val="22"/>
        </w:rPr>
        <w:t>it or debit card</w:t>
      </w:r>
      <w:r>
        <w:rPr>
          <w:rFonts w:ascii="Arial" w:hAnsi="Arial" w:cs="Arial"/>
          <w:sz w:val="22"/>
          <w:szCs w:val="22"/>
        </w:rPr>
        <w:t>.</w:t>
      </w:r>
    </w:p>
    <w:p w14:paraId="1075BFB9" w14:textId="77777777" w:rsidR="00CA4F09" w:rsidRDefault="00CA4F09" w:rsidP="00CA4F09">
      <w:pPr>
        <w:pStyle w:val="BodyText"/>
        <w:tabs>
          <w:tab w:val="left" w:pos="720"/>
        </w:tabs>
        <w:ind w:right="85"/>
        <w:rPr>
          <w:rFonts w:ascii="Arial" w:hAnsi="Arial" w:cs="Arial"/>
          <w:sz w:val="22"/>
          <w:szCs w:val="22"/>
        </w:rPr>
      </w:pPr>
    </w:p>
    <w:p w14:paraId="1048C768" w14:textId="77777777" w:rsidR="00B46D49" w:rsidRDefault="00AD45B2" w:rsidP="00CA4F09">
      <w:pPr>
        <w:pStyle w:val="BodyText"/>
        <w:tabs>
          <w:tab w:val="left" w:pos="720"/>
        </w:tabs>
        <w:ind w:right="85"/>
        <w:rPr>
          <w:rFonts w:ascii="Arial" w:hAnsi="Arial" w:cs="Arial"/>
        </w:rPr>
      </w:pPr>
      <w:r>
        <w:rPr>
          <w:rFonts w:ascii="Arial" w:hAnsi="Arial" w:cs="Arial"/>
          <w:sz w:val="22"/>
          <w:szCs w:val="22"/>
        </w:rPr>
        <w:t xml:space="preserve">The application can be downloaded at this link: </w:t>
      </w:r>
      <w:hyperlink r:id="rId13" w:history="1">
        <w:r w:rsidRPr="00AD45B2">
          <w:rPr>
            <w:rStyle w:val="Hyperlink"/>
            <w:rFonts w:ascii="Arial" w:hAnsi="Arial" w:cs="Arial"/>
            <w:sz w:val="22"/>
            <w:szCs w:val="22"/>
          </w:rPr>
          <w:t xml:space="preserve">Taxi &amp; Private Hire </w:t>
        </w:r>
        <w:proofErr w:type="spellStart"/>
        <w:r w:rsidRPr="00AD45B2">
          <w:rPr>
            <w:rStyle w:val="Hyperlink"/>
            <w:rFonts w:ascii="Arial" w:hAnsi="Arial" w:cs="Arial"/>
            <w:sz w:val="22"/>
            <w:szCs w:val="22"/>
          </w:rPr>
          <w:t>Licences</w:t>
        </w:r>
        <w:proofErr w:type="spellEnd"/>
        <w:r w:rsidRPr="00AD45B2">
          <w:rPr>
            <w:rStyle w:val="Hyperlink"/>
            <w:rFonts w:ascii="Arial" w:hAnsi="Arial" w:cs="Arial"/>
            <w:sz w:val="22"/>
            <w:szCs w:val="22"/>
          </w:rPr>
          <w:t xml:space="preserve"> | Fife Council</w:t>
        </w:r>
      </w:hyperlink>
      <w:r w:rsidRPr="00AD45B2">
        <w:rPr>
          <w:rFonts w:ascii="Arial" w:hAnsi="Arial" w:cs="Arial"/>
          <w:sz w:val="22"/>
          <w:szCs w:val="22"/>
        </w:rPr>
        <w:t xml:space="preserve"> </w:t>
      </w:r>
    </w:p>
    <w:p w14:paraId="53169C89" w14:textId="77777777" w:rsidR="00CA4F09" w:rsidRPr="00265D4F" w:rsidRDefault="00CA4F09" w:rsidP="00CA4F09">
      <w:pPr>
        <w:ind w:right="163"/>
        <w:rPr>
          <w:rFonts w:ascii="Arial" w:hAnsi="Arial" w:cs="Arial"/>
          <w:b/>
          <w:sz w:val="22"/>
          <w:szCs w:val="22"/>
        </w:rPr>
      </w:pPr>
    </w:p>
    <w:p w14:paraId="25801B5C" w14:textId="77777777" w:rsidR="000601E7" w:rsidRDefault="000601E7" w:rsidP="000601E7">
      <w:pPr>
        <w:pStyle w:val="BodyText"/>
        <w:ind w:right="2"/>
        <w:rPr>
          <w:rFonts w:ascii="Arial" w:hAnsi="Arial" w:cs="Arial"/>
          <w:sz w:val="22"/>
          <w:szCs w:val="22"/>
        </w:rPr>
      </w:pPr>
      <w:r>
        <w:rPr>
          <w:rFonts w:ascii="Arial" w:hAnsi="Arial" w:cs="Arial"/>
          <w:sz w:val="22"/>
          <w:szCs w:val="22"/>
        </w:rPr>
        <w:t>Please note that if you apply as a company or partnership then you will have to provide details of the day-to-day manager.  You should be aware that the day-to-day manager is a joint licenceholder and as such if they cease to be so at any time within the duration of the licence then a new application with the applicable fee will be required.</w:t>
      </w:r>
    </w:p>
    <w:p w14:paraId="3EA663A6" w14:textId="77777777" w:rsidR="001E1930" w:rsidRPr="001E1930" w:rsidRDefault="001E1930" w:rsidP="000601E7">
      <w:pPr>
        <w:pStyle w:val="BodyText"/>
        <w:ind w:right="2"/>
        <w:rPr>
          <w:rFonts w:ascii="Arial" w:hAnsi="Arial" w:cs="Arial"/>
          <w:sz w:val="22"/>
          <w:szCs w:val="22"/>
        </w:rPr>
      </w:pPr>
    </w:p>
    <w:p w14:paraId="1049BF3C" w14:textId="77777777" w:rsidR="001E1930" w:rsidRPr="001E1930" w:rsidRDefault="001E1930" w:rsidP="001E1930">
      <w:pPr>
        <w:ind w:right="163"/>
        <w:rPr>
          <w:rFonts w:ascii="Arial" w:hAnsi="Arial" w:cs="Arial"/>
          <w:b/>
          <w:sz w:val="22"/>
          <w:szCs w:val="22"/>
        </w:rPr>
      </w:pPr>
      <w:r w:rsidRPr="001E1930">
        <w:rPr>
          <w:rFonts w:ascii="Arial" w:hAnsi="Arial" w:cs="Arial"/>
          <w:b/>
          <w:sz w:val="22"/>
          <w:szCs w:val="22"/>
        </w:rPr>
        <w:t xml:space="preserve">Register of Applications </w:t>
      </w:r>
    </w:p>
    <w:p w14:paraId="783A11CC" w14:textId="77777777" w:rsidR="001E1930" w:rsidRPr="001E1930" w:rsidRDefault="001E1930" w:rsidP="001E1930">
      <w:pPr>
        <w:ind w:right="163"/>
        <w:rPr>
          <w:rFonts w:ascii="Arial" w:hAnsi="Arial" w:cs="Arial"/>
          <w:sz w:val="22"/>
          <w:szCs w:val="22"/>
        </w:rPr>
      </w:pPr>
      <w:r w:rsidRPr="001E1930">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66C9B75E" w14:textId="77777777" w:rsidR="00F43DFD" w:rsidRPr="001E1930" w:rsidRDefault="001E1930" w:rsidP="001E1930">
      <w:pPr>
        <w:tabs>
          <w:tab w:val="left" w:pos="1125"/>
        </w:tabs>
        <w:ind w:right="163"/>
        <w:rPr>
          <w:rFonts w:ascii="Arial" w:hAnsi="Arial" w:cs="Arial"/>
          <w:sz w:val="22"/>
          <w:szCs w:val="22"/>
        </w:rPr>
      </w:pPr>
      <w:r w:rsidRPr="001E1930">
        <w:rPr>
          <w:rFonts w:ascii="Arial" w:hAnsi="Arial" w:cs="Arial"/>
          <w:sz w:val="22"/>
          <w:szCs w:val="22"/>
        </w:rPr>
        <w:tab/>
      </w:r>
    </w:p>
    <w:p w14:paraId="638C7F84" w14:textId="77777777" w:rsidR="008F1526" w:rsidRDefault="000601E7" w:rsidP="00EC4C50">
      <w:pPr>
        <w:pStyle w:val="BodyText"/>
        <w:tabs>
          <w:tab w:val="left" w:pos="720"/>
        </w:tabs>
        <w:ind w:right="163"/>
        <w:rPr>
          <w:rFonts w:ascii="Arial" w:hAnsi="Arial" w:cs="Arial"/>
          <w:sz w:val="22"/>
          <w:szCs w:val="22"/>
        </w:rPr>
      </w:pPr>
      <w:r w:rsidRPr="005A3583">
        <w:rPr>
          <w:rFonts w:ascii="Arial" w:hAnsi="Arial" w:cs="Arial"/>
          <w:b/>
          <w:sz w:val="22"/>
          <w:szCs w:val="22"/>
        </w:rPr>
        <w:t xml:space="preserve">Notification to the </w:t>
      </w:r>
      <w:proofErr w:type="gramStart"/>
      <w:r w:rsidRPr="005A3583">
        <w:rPr>
          <w:rFonts w:ascii="Arial" w:hAnsi="Arial" w:cs="Arial"/>
          <w:b/>
          <w:sz w:val="22"/>
          <w:szCs w:val="22"/>
        </w:rPr>
        <w:t>Public</w:t>
      </w:r>
      <w:r>
        <w:rPr>
          <w:rFonts w:ascii="Arial" w:hAnsi="Arial" w:cs="Arial"/>
          <w:sz w:val="22"/>
          <w:szCs w:val="22"/>
        </w:rPr>
        <w:t>:-</w:t>
      </w:r>
      <w:proofErr w:type="gramEnd"/>
      <w:r>
        <w:rPr>
          <w:rFonts w:ascii="Arial" w:hAnsi="Arial" w:cs="Arial"/>
          <w:sz w:val="22"/>
          <w:szCs w:val="22"/>
        </w:rPr>
        <w:t xml:space="preserve"> The Civic Government (</w:t>
      </w:r>
      <w:smartTag w:uri="urn:schemas-microsoft-com:office:smarttags" w:element="country-region">
        <w:smartTag w:uri="urn:schemas-microsoft-com:office:smarttags" w:element="place">
          <w:r>
            <w:rPr>
              <w:rFonts w:ascii="Arial" w:hAnsi="Arial" w:cs="Arial"/>
              <w:sz w:val="22"/>
              <w:szCs w:val="22"/>
            </w:rPr>
            <w:t>Scotland</w:t>
          </w:r>
        </w:smartTag>
      </w:smartTag>
      <w:r>
        <w:rPr>
          <w:rFonts w:ascii="Arial" w:hAnsi="Arial" w:cs="Arial"/>
          <w:sz w:val="22"/>
          <w:szCs w:val="22"/>
        </w:rPr>
        <w:t>) Act 1982 requires that all licence applications involving premises are notified to members of the public.  As part of the application process for this type of licence, you must display a completed notice of application (form BO2) in a prominent place at your premises.  This must be displayed for a period of 2</w:t>
      </w:r>
      <w:r w:rsidR="00187ECE">
        <w:rPr>
          <w:rFonts w:ascii="Arial" w:hAnsi="Arial" w:cs="Arial"/>
          <w:sz w:val="22"/>
          <w:szCs w:val="22"/>
        </w:rPr>
        <w:t>1</w:t>
      </w:r>
      <w:r>
        <w:rPr>
          <w:rFonts w:ascii="Arial" w:hAnsi="Arial" w:cs="Arial"/>
          <w:sz w:val="22"/>
          <w:szCs w:val="22"/>
        </w:rPr>
        <w:t xml:space="preserve"> days starting on the day that the application is submitted to Fife Council.  Once the </w:t>
      </w:r>
      <w:proofErr w:type="gramStart"/>
      <w:r>
        <w:rPr>
          <w:rFonts w:ascii="Arial" w:hAnsi="Arial" w:cs="Arial"/>
          <w:sz w:val="22"/>
          <w:szCs w:val="22"/>
        </w:rPr>
        <w:t>2</w:t>
      </w:r>
      <w:r w:rsidR="00187ECE">
        <w:rPr>
          <w:rFonts w:ascii="Arial" w:hAnsi="Arial" w:cs="Arial"/>
          <w:sz w:val="22"/>
          <w:szCs w:val="22"/>
        </w:rPr>
        <w:t>1</w:t>
      </w:r>
      <w:r>
        <w:rPr>
          <w:rFonts w:ascii="Arial" w:hAnsi="Arial" w:cs="Arial"/>
          <w:sz w:val="22"/>
          <w:szCs w:val="22"/>
        </w:rPr>
        <w:t xml:space="preserve"> day</w:t>
      </w:r>
      <w:proofErr w:type="gramEnd"/>
      <w:r>
        <w:rPr>
          <w:rFonts w:ascii="Arial" w:hAnsi="Arial" w:cs="Arial"/>
          <w:sz w:val="22"/>
          <w:szCs w:val="22"/>
        </w:rPr>
        <w:t xml:space="preserve"> period has passed, the certificate of compliance declaration (form BO3) must be completed, dated and returned </w:t>
      </w:r>
      <w:r w:rsidR="00CA4F09">
        <w:rPr>
          <w:rFonts w:ascii="Arial" w:hAnsi="Arial" w:cs="Arial"/>
          <w:sz w:val="22"/>
          <w:szCs w:val="22"/>
        </w:rPr>
        <w:t xml:space="preserve">by email to </w:t>
      </w:r>
      <w:hyperlink r:id="rId14" w:history="1">
        <w:r w:rsidR="00CA4F09" w:rsidRPr="00223958">
          <w:rPr>
            <w:rStyle w:val="Hyperlink"/>
            <w:rFonts w:ascii="Arial" w:hAnsi="Arial" w:cs="Arial"/>
            <w:sz w:val="22"/>
            <w:szCs w:val="22"/>
          </w:rPr>
          <w:t>Misc.licensing@fife.gov.uk</w:t>
        </w:r>
      </w:hyperlink>
    </w:p>
    <w:p w14:paraId="2004DA26" w14:textId="77777777" w:rsidR="00EC4C50" w:rsidRDefault="00EC4C50" w:rsidP="00EC4C50">
      <w:pPr>
        <w:pStyle w:val="BodyText"/>
        <w:tabs>
          <w:tab w:val="left" w:pos="720"/>
        </w:tabs>
        <w:ind w:right="163"/>
        <w:rPr>
          <w:rFonts w:ascii="Arial" w:hAnsi="Arial" w:cs="Arial"/>
          <w:b/>
          <w:sz w:val="22"/>
          <w:szCs w:val="22"/>
        </w:rPr>
      </w:pPr>
    </w:p>
    <w:p w14:paraId="7531AC8F" w14:textId="77777777" w:rsidR="000601E7" w:rsidRPr="00D705B2" w:rsidRDefault="000601E7" w:rsidP="000601E7">
      <w:pPr>
        <w:ind w:right="163"/>
        <w:rPr>
          <w:rFonts w:ascii="Arial" w:hAnsi="Arial" w:cs="Arial"/>
          <w:b/>
          <w:sz w:val="22"/>
          <w:szCs w:val="22"/>
        </w:rPr>
      </w:pPr>
      <w:r w:rsidRPr="00265D4F">
        <w:rPr>
          <w:rFonts w:ascii="Arial" w:hAnsi="Arial" w:cs="Arial"/>
          <w:b/>
          <w:sz w:val="22"/>
          <w:szCs w:val="22"/>
        </w:rPr>
        <w:t>App</w:t>
      </w:r>
      <w:r w:rsidRPr="00D705B2">
        <w:rPr>
          <w:rFonts w:ascii="Arial" w:hAnsi="Arial" w:cs="Arial"/>
          <w:b/>
          <w:sz w:val="22"/>
          <w:szCs w:val="22"/>
        </w:rPr>
        <w:t>lication Process</w:t>
      </w:r>
    </w:p>
    <w:p w14:paraId="0DB5D21A" w14:textId="77777777" w:rsidR="00D705B2" w:rsidRPr="00D705B2" w:rsidRDefault="00D705B2" w:rsidP="00D705B2">
      <w:pPr>
        <w:ind w:right="85"/>
        <w:rPr>
          <w:rFonts w:ascii="Arial" w:hAnsi="Arial" w:cs="Arial"/>
          <w:sz w:val="22"/>
          <w:szCs w:val="22"/>
        </w:rPr>
      </w:pPr>
      <w:proofErr w:type="gramStart"/>
      <w:r w:rsidRPr="00D705B2">
        <w:rPr>
          <w:rFonts w:ascii="Arial" w:hAnsi="Arial" w:cs="Arial"/>
          <w:sz w:val="22"/>
          <w:szCs w:val="22"/>
        </w:rPr>
        <w:t>The Civic Government (Scotland) Act 1982,</w:t>
      </w:r>
      <w:proofErr w:type="gramEnd"/>
      <w:r w:rsidRPr="00D705B2">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1349F582" w14:textId="77777777" w:rsidR="00D705B2" w:rsidRPr="00D705B2" w:rsidRDefault="00D705B2" w:rsidP="00D705B2">
      <w:pPr>
        <w:ind w:right="61"/>
        <w:rPr>
          <w:rFonts w:ascii="Arial" w:hAnsi="Arial" w:cs="Arial"/>
          <w:sz w:val="22"/>
          <w:szCs w:val="22"/>
        </w:rPr>
      </w:pPr>
    </w:p>
    <w:p w14:paraId="175C2956" w14:textId="77777777" w:rsidR="00D705B2" w:rsidRPr="00D705B2" w:rsidRDefault="00D705B2" w:rsidP="00D705B2">
      <w:pPr>
        <w:ind w:right="61"/>
        <w:rPr>
          <w:rFonts w:ascii="Arial" w:hAnsi="Arial" w:cs="Arial"/>
          <w:sz w:val="22"/>
          <w:szCs w:val="22"/>
        </w:rPr>
      </w:pPr>
      <w:r w:rsidRPr="00D705B2">
        <w:rPr>
          <w:rFonts w:ascii="Arial" w:hAnsi="Arial" w:cs="Arial"/>
          <w:sz w:val="22"/>
          <w:szCs w:val="22"/>
        </w:rPr>
        <w:t xml:space="preserve">Applications will be copied to </w:t>
      </w:r>
      <w:r w:rsidR="005F6875">
        <w:rPr>
          <w:rFonts w:ascii="Arial" w:hAnsi="Arial" w:cs="Arial"/>
          <w:sz w:val="22"/>
          <w:szCs w:val="22"/>
        </w:rPr>
        <w:t>Police Scotland (Fife Division)</w:t>
      </w:r>
      <w:r w:rsidRPr="00D705B2">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45AA890E" w14:textId="77777777" w:rsidR="00D705B2" w:rsidRPr="00D705B2" w:rsidRDefault="00D705B2" w:rsidP="00D705B2">
      <w:pPr>
        <w:ind w:right="61"/>
        <w:rPr>
          <w:rFonts w:ascii="Arial" w:hAnsi="Arial" w:cs="Arial"/>
          <w:sz w:val="22"/>
          <w:szCs w:val="22"/>
        </w:rPr>
      </w:pPr>
    </w:p>
    <w:p w14:paraId="3A58BC7F" w14:textId="77777777" w:rsidR="00D705B2" w:rsidRDefault="00D705B2" w:rsidP="00D705B2">
      <w:pPr>
        <w:ind w:right="61"/>
        <w:rPr>
          <w:rFonts w:ascii="Arial" w:hAnsi="Arial" w:cs="Arial"/>
          <w:sz w:val="22"/>
          <w:szCs w:val="22"/>
        </w:rPr>
      </w:pPr>
      <w:proofErr w:type="gramStart"/>
      <w:r w:rsidRPr="00D705B2">
        <w:rPr>
          <w:rFonts w:ascii="Arial" w:hAnsi="Arial" w:cs="Arial"/>
          <w:sz w:val="22"/>
          <w:szCs w:val="22"/>
        </w:rPr>
        <w:t>The majority of</w:t>
      </w:r>
      <w:proofErr w:type="gramEnd"/>
      <w:r w:rsidRPr="00D705B2">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314F62">
        <w:rPr>
          <w:rFonts w:ascii="Arial" w:hAnsi="Arial" w:cs="Arial"/>
          <w:sz w:val="22"/>
          <w:szCs w:val="22"/>
        </w:rPr>
        <w:t>9</w:t>
      </w:r>
      <w:r w:rsidRPr="00D705B2">
        <w:rPr>
          <w:rFonts w:ascii="Arial" w:hAnsi="Arial" w:cs="Arial"/>
          <w:sz w:val="22"/>
          <w:szCs w:val="22"/>
        </w:rPr>
        <w:t xml:space="preserve"> months from the date of application within which to make its decision.</w:t>
      </w:r>
    </w:p>
    <w:p w14:paraId="794428E1" w14:textId="77777777" w:rsidR="00D334E0" w:rsidRDefault="00D334E0" w:rsidP="000601E7">
      <w:pPr>
        <w:ind w:right="163"/>
        <w:rPr>
          <w:rFonts w:ascii="Arial" w:hAnsi="Arial" w:cs="Arial"/>
          <w:b/>
          <w:sz w:val="22"/>
          <w:szCs w:val="22"/>
        </w:rPr>
      </w:pPr>
    </w:p>
    <w:p w14:paraId="46E12A49" w14:textId="77777777" w:rsidR="000601E7" w:rsidRPr="00D705B2" w:rsidRDefault="000601E7" w:rsidP="000601E7">
      <w:pPr>
        <w:ind w:right="163"/>
        <w:rPr>
          <w:rFonts w:ascii="Arial" w:hAnsi="Arial" w:cs="Arial"/>
          <w:b/>
          <w:sz w:val="22"/>
          <w:szCs w:val="22"/>
        </w:rPr>
      </w:pPr>
      <w:r w:rsidRPr="00D705B2">
        <w:rPr>
          <w:rFonts w:ascii="Arial" w:hAnsi="Arial" w:cs="Arial"/>
          <w:b/>
          <w:sz w:val="22"/>
          <w:szCs w:val="22"/>
        </w:rPr>
        <w:t>Previous Convictions</w:t>
      </w:r>
    </w:p>
    <w:p w14:paraId="472017BF" w14:textId="77777777" w:rsidR="00D705B2" w:rsidRPr="00D705B2" w:rsidRDefault="00D705B2" w:rsidP="00D705B2">
      <w:pPr>
        <w:ind w:right="2"/>
        <w:rPr>
          <w:rFonts w:ascii="Arial" w:hAnsi="Arial" w:cs="Arial"/>
          <w:sz w:val="22"/>
          <w:szCs w:val="22"/>
        </w:rPr>
      </w:pPr>
      <w:r w:rsidRPr="00D705B2">
        <w:rPr>
          <w:rFonts w:ascii="Arial" w:hAnsi="Arial" w:cs="Arial"/>
          <w:sz w:val="22"/>
          <w:szCs w:val="22"/>
        </w:rPr>
        <w:t xml:space="preserve">A full police record check is undertaken for all applicants and </w:t>
      </w:r>
      <w:r w:rsidR="005F6875">
        <w:rPr>
          <w:rFonts w:ascii="Arial" w:hAnsi="Arial" w:cs="Arial"/>
          <w:sz w:val="22"/>
          <w:szCs w:val="22"/>
        </w:rPr>
        <w:t>Police Scotland (Fife Division)</w:t>
      </w:r>
      <w:r w:rsidRPr="00D705B2">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353BE370" w14:textId="77777777" w:rsidR="000601E7" w:rsidRPr="00D705B2" w:rsidRDefault="000601E7" w:rsidP="000601E7">
      <w:pPr>
        <w:ind w:right="163"/>
        <w:rPr>
          <w:rFonts w:ascii="Arial" w:hAnsi="Arial" w:cs="Arial"/>
          <w:b/>
          <w:sz w:val="22"/>
          <w:szCs w:val="22"/>
        </w:rPr>
      </w:pPr>
    </w:p>
    <w:p w14:paraId="55910C7D" w14:textId="77777777" w:rsidR="000601E7" w:rsidRPr="00D705B2" w:rsidRDefault="000601E7" w:rsidP="000601E7">
      <w:pPr>
        <w:ind w:right="163"/>
        <w:rPr>
          <w:rFonts w:ascii="Arial" w:hAnsi="Arial" w:cs="Arial"/>
          <w:b/>
          <w:sz w:val="22"/>
          <w:szCs w:val="22"/>
        </w:rPr>
      </w:pPr>
      <w:r w:rsidRPr="00D705B2">
        <w:rPr>
          <w:rFonts w:ascii="Arial" w:hAnsi="Arial" w:cs="Arial"/>
          <w:b/>
          <w:sz w:val="22"/>
          <w:szCs w:val="22"/>
        </w:rPr>
        <w:lastRenderedPageBreak/>
        <w:t>Refusal</w:t>
      </w:r>
    </w:p>
    <w:p w14:paraId="3898F838" w14:textId="77777777" w:rsidR="00D705B2" w:rsidRPr="00D705B2" w:rsidRDefault="00D705B2" w:rsidP="00D705B2">
      <w:pPr>
        <w:ind w:right="-29"/>
        <w:rPr>
          <w:rFonts w:ascii="Arial" w:hAnsi="Arial" w:cs="Arial"/>
          <w:sz w:val="22"/>
          <w:szCs w:val="22"/>
        </w:rPr>
      </w:pPr>
      <w:r w:rsidRPr="00D705B2">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D705B2">
            <w:rPr>
              <w:rFonts w:ascii="Arial" w:hAnsi="Arial" w:cs="Arial"/>
              <w:sz w:val="22"/>
              <w:szCs w:val="22"/>
            </w:rPr>
            <w:t>Kirkcaldy Sheriff Court</w:t>
          </w:r>
        </w:smartTag>
      </w:smartTag>
      <w:r w:rsidRPr="00D705B2">
        <w:rPr>
          <w:rFonts w:ascii="Arial" w:hAnsi="Arial" w:cs="Arial"/>
          <w:sz w:val="22"/>
          <w:szCs w:val="22"/>
        </w:rPr>
        <w:t>, within 28 days of the date of the decision.</w:t>
      </w:r>
    </w:p>
    <w:p w14:paraId="5F7749E5" w14:textId="77777777" w:rsidR="00D705B2" w:rsidRPr="00D705B2" w:rsidRDefault="00D705B2" w:rsidP="00D705B2">
      <w:pPr>
        <w:ind w:right="-29"/>
        <w:rPr>
          <w:rFonts w:ascii="Arial" w:hAnsi="Arial" w:cs="Arial"/>
          <w:sz w:val="22"/>
          <w:szCs w:val="22"/>
        </w:rPr>
      </w:pPr>
    </w:p>
    <w:p w14:paraId="7E5AAFF4" w14:textId="77777777" w:rsidR="00D705B2" w:rsidRPr="00D705B2" w:rsidRDefault="00D705B2" w:rsidP="00D705B2">
      <w:pPr>
        <w:ind w:right="163"/>
        <w:rPr>
          <w:rFonts w:ascii="Arial" w:hAnsi="Arial" w:cs="Arial"/>
          <w:sz w:val="22"/>
          <w:szCs w:val="22"/>
        </w:rPr>
      </w:pPr>
      <w:r w:rsidRPr="00D705B2">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781D14B4" w14:textId="77777777" w:rsidR="000601E7" w:rsidRPr="00D705B2" w:rsidRDefault="000601E7" w:rsidP="000601E7">
      <w:pPr>
        <w:ind w:right="163"/>
        <w:rPr>
          <w:rFonts w:ascii="Arial" w:hAnsi="Arial" w:cs="Arial"/>
          <w:b/>
          <w:sz w:val="22"/>
          <w:szCs w:val="22"/>
        </w:rPr>
      </w:pPr>
    </w:p>
    <w:p w14:paraId="0EB04158" w14:textId="77777777" w:rsidR="000601E7" w:rsidRPr="00265D4F" w:rsidRDefault="000601E7" w:rsidP="000601E7">
      <w:pPr>
        <w:ind w:right="163"/>
        <w:rPr>
          <w:rFonts w:ascii="Arial" w:hAnsi="Arial" w:cs="Arial"/>
          <w:b/>
          <w:sz w:val="22"/>
          <w:szCs w:val="22"/>
        </w:rPr>
      </w:pPr>
      <w:r w:rsidRPr="00D705B2">
        <w:rPr>
          <w:rFonts w:ascii="Arial" w:hAnsi="Arial" w:cs="Arial"/>
          <w:b/>
          <w:sz w:val="22"/>
          <w:szCs w:val="22"/>
        </w:rPr>
        <w:t>Conditions o</w:t>
      </w:r>
      <w:r w:rsidRPr="00265D4F">
        <w:rPr>
          <w:rFonts w:ascii="Arial" w:hAnsi="Arial" w:cs="Arial"/>
          <w:b/>
          <w:sz w:val="22"/>
          <w:szCs w:val="22"/>
        </w:rPr>
        <w:t>f Licence</w:t>
      </w:r>
    </w:p>
    <w:p w14:paraId="1AC77B80" w14:textId="77777777" w:rsidR="000601E7" w:rsidRPr="00265D4F" w:rsidRDefault="000601E7" w:rsidP="000601E7">
      <w:pPr>
        <w:ind w:right="163"/>
        <w:rPr>
          <w:rFonts w:ascii="Arial" w:hAnsi="Arial" w:cs="Arial"/>
          <w:sz w:val="22"/>
          <w:szCs w:val="22"/>
        </w:rPr>
      </w:pPr>
      <w:r w:rsidRPr="00265D4F">
        <w:rPr>
          <w:rFonts w:ascii="Arial" w:hAnsi="Arial" w:cs="Arial"/>
          <w:sz w:val="22"/>
          <w:szCs w:val="22"/>
        </w:rPr>
        <w:t xml:space="preserve">A copy of the standard conditions applicable to this licence is </w:t>
      </w:r>
      <w:r w:rsidR="00706B09">
        <w:rPr>
          <w:rFonts w:ascii="Arial" w:hAnsi="Arial" w:cs="Arial"/>
          <w:sz w:val="22"/>
          <w:szCs w:val="22"/>
        </w:rPr>
        <w:t>attached</w:t>
      </w:r>
      <w:r w:rsidR="00EC4C50">
        <w:rPr>
          <w:rFonts w:ascii="Arial" w:hAnsi="Arial" w:cs="Arial"/>
          <w:sz w:val="22"/>
          <w:szCs w:val="22"/>
        </w:rPr>
        <w:t>.</w:t>
      </w:r>
      <w:r w:rsidRPr="00265D4F">
        <w:rPr>
          <w:rFonts w:ascii="Arial" w:hAnsi="Arial" w:cs="Arial"/>
          <w:sz w:val="22"/>
          <w:szCs w:val="22"/>
        </w:rPr>
        <w:t xml:space="preserve">  Fife Council requires all licenceholders to have a thorough understanding of these conditions.  The Committee can, if it wishes, impose additional </w:t>
      </w:r>
      <w:proofErr w:type="gramStart"/>
      <w:r w:rsidRPr="00265D4F">
        <w:rPr>
          <w:rFonts w:ascii="Arial" w:hAnsi="Arial" w:cs="Arial"/>
          <w:sz w:val="22"/>
          <w:szCs w:val="22"/>
        </w:rPr>
        <w:t>conditions</w:t>
      </w:r>
      <w:proofErr w:type="gramEnd"/>
      <w:r w:rsidRPr="00265D4F">
        <w:rPr>
          <w:rFonts w:ascii="Arial" w:hAnsi="Arial" w:cs="Arial"/>
          <w:sz w:val="22"/>
          <w:szCs w:val="22"/>
        </w:rPr>
        <w:t xml:space="preserve"> and can grant the licence for a shorter period than that applied for.</w:t>
      </w:r>
    </w:p>
    <w:p w14:paraId="71D9AF9E" w14:textId="77777777" w:rsidR="000601E7" w:rsidRPr="00D705B2" w:rsidRDefault="000601E7" w:rsidP="000601E7">
      <w:pPr>
        <w:ind w:right="163"/>
        <w:rPr>
          <w:rFonts w:ascii="Arial" w:hAnsi="Arial" w:cs="Arial"/>
          <w:b/>
          <w:sz w:val="22"/>
          <w:szCs w:val="22"/>
        </w:rPr>
      </w:pPr>
    </w:p>
    <w:p w14:paraId="47334399" w14:textId="77777777" w:rsidR="000601E7" w:rsidRPr="00265D4F" w:rsidRDefault="000601E7" w:rsidP="000601E7">
      <w:pPr>
        <w:ind w:right="163"/>
        <w:rPr>
          <w:rFonts w:ascii="Arial" w:hAnsi="Arial" w:cs="Arial"/>
          <w:b/>
          <w:sz w:val="22"/>
          <w:szCs w:val="22"/>
        </w:rPr>
      </w:pPr>
      <w:r w:rsidRPr="00265D4F">
        <w:rPr>
          <w:rFonts w:ascii="Arial" w:hAnsi="Arial" w:cs="Arial"/>
          <w:b/>
          <w:sz w:val="22"/>
          <w:szCs w:val="22"/>
        </w:rPr>
        <w:t>Renewal Applications</w:t>
      </w:r>
    </w:p>
    <w:p w14:paraId="14B52086" w14:textId="77777777" w:rsidR="000601E7" w:rsidRPr="00265D4F" w:rsidRDefault="000601E7" w:rsidP="000601E7">
      <w:pPr>
        <w:ind w:right="163"/>
        <w:rPr>
          <w:rFonts w:ascii="Arial" w:hAnsi="Arial" w:cs="Arial"/>
          <w:sz w:val="22"/>
          <w:szCs w:val="22"/>
        </w:rPr>
      </w:pPr>
      <w:r w:rsidRPr="00265D4F">
        <w:rPr>
          <w:rFonts w:ascii="Arial" w:hAnsi="Arial" w:cs="Arial"/>
          <w:sz w:val="22"/>
          <w:szCs w:val="22"/>
        </w:rPr>
        <w:t xml:space="preserve">If an application for the renewal of a licence is made before its expiry, the existing licence </w:t>
      </w:r>
      <w:r w:rsidR="00D705B2">
        <w:rPr>
          <w:rFonts w:ascii="Arial" w:hAnsi="Arial" w:cs="Arial"/>
          <w:sz w:val="22"/>
          <w:szCs w:val="22"/>
        </w:rPr>
        <w:t xml:space="preserve">shall </w:t>
      </w:r>
      <w:r w:rsidRPr="00265D4F">
        <w:rPr>
          <w:rFonts w:ascii="Arial" w:hAnsi="Arial" w:cs="Arial"/>
          <w:sz w:val="22"/>
          <w:szCs w:val="22"/>
        </w:rPr>
        <w:t>continue to have effect until, the renewal</w:t>
      </w:r>
      <w:r>
        <w:rPr>
          <w:rFonts w:ascii="Arial" w:hAnsi="Arial" w:cs="Arial"/>
          <w:sz w:val="22"/>
          <w:szCs w:val="22"/>
        </w:rPr>
        <w:t xml:space="preserve"> of</w:t>
      </w:r>
      <w:r w:rsidRPr="00265D4F">
        <w:rPr>
          <w:rFonts w:ascii="Arial" w:hAnsi="Arial" w:cs="Arial"/>
          <w:sz w:val="22"/>
          <w:szCs w:val="22"/>
        </w:rPr>
        <w:t xml:space="preserve"> licence has been granted or where the Council has refused that application, the time within which an appeal against the decision can be lodged has elapsed or, where such an appeal has been lodged, the time when it has been abandoned or determined.</w:t>
      </w:r>
    </w:p>
    <w:p w14:paraId="03AD634A" w14:textId="77777777" w:rsidR="000601E7" w:rsidRPr="00D705B2" w:rsidRDefault="000601E7" w:rsidP="000601E7">
      <w:pPr>
        <w:ind w:right="163"/>
        <w:rPr>
          <w:rFonts w:ascii="Arial" w:hAnsi="Arial" w:cs="Arial"/>
          <w:sz w:val="22"/>
          <w:szCs w:val="22"/>
        </w:rPr>
      </w:pPr>
    </w:p>
    <w:p w14:paraId="2DC6C09C" w14:textId="77777777" w:rsidR="008F1526" w:rsidRPr="005A53F6" w:rsidRDefault="000601E7" w:rsidP="00E0678D">
      <w:pPr>
        <w:rPr>
          <w:rFonts w:ascii="Arial" w:hAnsi="Arial" w:cs="Arial"/>
        </w:rPr>
      </w:pPr>
      <w:r>
        <w:rPr>
          <w:rFonts w:ascii="Arial" w:hAnsi="Arial"/>
          <w:sz w:val="16"/>
          <w:szCs w:val="16"/>
        </w:rPr>
        <w:br w:type="page"/>
      </w:r>
      <w:r w:rsidR="008F1526">
        <w:rPr>
          <w:rFonts w:ascii="Arial" w:hAnsi="Arial" w:cs="Arial"/>
        </w:rPr>
        <w:lastRenderedPageBreak/>
        <w:t>BO</w:t>
      </w:r>
      <w:r w:rsidR="008F1526" w:rsidRPr="005A53F6">
        <w:rPr>
          <w:rFonts w:ascii="Arial" w:hAnsi="Arial" w:cs="Arial"/>
        </w:rPr>
        <w:t>5 – Ver</w:t>
      </w:r>
      <w:r w:rsidR="00925B3D">
        <w:rPr>
          <w:rFonts w:ascii="Arial" w:hAnsi="Arial" w:cs="Arial"/>
        </w:rPr>
        <w:t xml:space="preserve">sion </w:t>
      </w:r>
      <w:r w:rsidR="00875335">
        <w:rPr>
          <w:rFonts w:ascii="Arial" w:hAnsi="Arial" w:cs="Arial"/>
        </w:rPr>
        <w:t>2.0 (25.05.2018)</w:t>
      </w:r>
    </w:p>
    <w:p w14:paraId="3CD7F963" w14:textId="77777777" w:rsidR="008F1526" w:rsidRPr="005A53F6" w:rsidRDefault="008F1526" w:rsidP="008F1526">
      <w:pPr>
        <w:ind w:left="284"/>
        <w:rPr>
          <w:rFonts w:ascii="Arial" w:hAnsi="Arial" w:cs="Arial"/>
        </w:rPr>
      </w:pPr>
    </w:p>
    <w:tbl>
      <w:tblPr>
        <w:tblW w:w="10382" w:type="dxa"/>
        <w:tblInd w:w="392" w:type="dxa"/>
        <w:tblLook w:val="01E0" w:firstRow="1" w:lastRow="1" w:firstColumn="1" w:lastColumn="1" w:noHBand="0" w:noVBand="0"/>
      </w:tblPr>
      <w:tblGrid>
        <w:gridCol w:w="7229"/>
        <w:gridCol w:w="3153"/>
      </w:tblGrid>
      <w:tr w:rsidR="008F1526" w:rsidRPr="00EE1540" w14:paraId="175328B0" w14:textId="77777777" w:rsidTr="00EE1540">
        <w:trPr>
          <w:trHeight w:val="1560"/>
        </w:trPr>
        <w:tc>
          <w:tcPr>
            <w:tcW w:w="7230" w:type="dxa"/>
            <w:shd w:val="clear" w:color="auto" w:fill="auto"/>
            <w:vAlign w:val="center"/>
          </w:tcPr>
          <w:p w14:paraId="44872734" w14:textId="77777777" w:rsidR="008F1526" w:rsidRPr="00EE1540" w:rsidRDefault="008F1526" w:rsidP="00EE1540">
            <w:pPr>
              <w:ind w:left="-108" w:right="163" w:firstLine="142"/>
              <w:jc w:val="center"/>
              <w:rPr>
                <w:rFonts w:ascii="Arial" w:hAnsi="Arial" w:cs="Arial"/>
                <w:b/>
                <w:sz w:val="28"/>
              </w:rPr>
            </w:pPr>
            <w:r w:rsidRPr="00EE1540">
              <w:rPr>
                <w:rFonts w:ascii="Arial" w:hAnsi="Arial" w:cs="Arial"/>
                <w:b/>
                <w:sz w:val="28"/>
              </w:rPr>
              <w:t>CIVIC GOVERNMENT (</w:t>
            </w:r>
            <w:smartTag w:uri="urn:schemas-microsoft-com:office:smarttags" w:element="country-region">
              <w:smartTag w:uri="urn:schemas-microsoft-com:office:smarttags" w:element="place">
                <w:r w:rsidRPr="00EE1540">
                  <w:rPr>
                    <w:rFonts w:ascii="Arial" w:hAnsi="Arial" w:cs="Arial"/>
                    <w:b/>
                    <w:sz w:val="28"/>
                  </w:rPr>
                  <w:t>SCOTLAND</w:t>
                </w:r>
              </w:smartTag>
            </w:smartTag>
            <w:r w:rsidRPr="00EE1540">
              <w:rPr>
                <w:rFonts w:ascii="Arial" w:hAnsi="Arial" w:cs="Arial"/>
                <w:b/>
                <w:sz w:val="28"/>
              </w:rPr>
              <w:t>) ACT 1982</w:t>
            </w:r>
          </w:p>
          <w:p w14:paraId="0FF7C05F" w14:textId="77777777" w:rsidR="008F1526" w:rsidRPr="00EE1540" w:rsidRDefault="008F1526" w:rsidP="00EE1540">
            <w:pPr>
              <w:pStyle w:val="Heading1"/>
              <w:ind w:right="163" w:firstLine="142"/>
              <w:rPr>
                <w:rFonts w:cs="Arial"/>
                <w:b/>
                <w:sz w:val="28"/>
                <w:szCs w:val="28"/>
              </w:rPr>
            </w:pPr>
            <w:r w:rsidRPr="00EE1540">
              <w:rPr>
                <w:rFonts w:cs="Arial"/>
                <w:b/>
                <w:sz w:val="28"/>
                <w:szCs w:val="28"/>
              </w:rPr>
              <w:t>(LICENSING OF BOOKING OFFICES) ORDER 2009</w:t>
            </w:r>
          </w:p>
          <w:p w14:paraId="2E9BC51E" w14:textId="77777777" w:rsidR="008F1526" w:rsidRPr="00EE1540" w:rsidRDefault="008F1526" w:rsidP="00EE1540">
            <w:pPr>
              <w:ind w:left="-108" w:right="163" w:firstLine="142"/>
              <w:jc w:val="center"/>
              <w:rPr>
                <w:rFonts w:ascii="Arial" w:hAnsi="Arial" w:cs="Arial"/>
                <w:b/>
                <w:sz w:val="28"/>
              </w:rPr>
            </w:pPr>
            <w:r w:rsidRPr="00EE1540">
              <w:rPr>
                <w:rFonts w:ascii="Arial" w:hAnsi="Arial" w:cs="Arial"/>
                <w:b/>
                <w:sz w:val="28"/>
                <w:szCs w:val="28"/>
              </w:rPr>
              <w:t xml:space="preserve">BOOKING OFFICE </w:t>
            </w:r>
            <w:r w:rsidRPr="00EE1540">
              <w:rPr>
                <w:rFonts w:ascii="Arial" w:hAnsi="Arial" w:cs="Arial"/>
                <w:b/>
                <w:sz w:val="28"/>
              </w:rPr>
              <w:t>LICENCE CONDITIONS</w:t>
            </w:r>
          </w:p>
        </w:tc>
        <w:tc>
          <w:tcPr>
            <w:tcW w:w="3152" w:type="dxa"/>
            <w:shd w:val="clear" w:color="auto" w:fill="auto"/>
            <w:vAlign w:val="center"/>
          </w:tcPr>
          <w:p w14:paraId="28E5EA1D" w14:textId="72D71138" w:rsidR="008F1526" w:rsidRPr="00EE1540" w:rsidRDefault="003F4097" w:rsidP="00EE1540">
            <w:pPr>
              <w:ind w:left="284" w:right="163"/>
              <w:jc w:val="center"/>
              <w:rPr>
                <w:rFonts w:ascii="Arial" w:hAnsi="Arial" w:cs="Arial"/>
                <w:b/>
                <w:sz w:val="28"/>
              </w:rPr>
            </w:pPr>
            <w:r w:rsidRPr="00EE1540">
              <w:rPr>
                <w:rFonts w:ascii="Arial" w:hAnsi="Arial" w:cs="Arial"/>
                <w:noProof/>
              </w:rPr>
              <w:drawing>
                <wp:inline distT="0" distB="0" distL="0" distR="0" wp14:anchorId="6A543A00" wp14:editId="10F9850C">
                  <wp:extent cx="1581150" cy="714375"/>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tc>
      </w:tr>
    </w:tbl>
    <w:p w14:paraId="6C4CACB8" w14:textId="77777777" w:rsidR="008F1526" w:rsidRPr="005A53F6" w:rsidRDefault="008F1526" w:rsidP="008F1526">
      <w:pPr>
        <w:ind w:left="284" w:right="163"/>
        <w:rPr>
          <w:rFonts w:ascii="Arial" w:hAnsi="Arial" w:cs="Arial"/>
          <w:b/>
          <w:sz w:val="21"/>
          <w:szCs w:val="21"/>
        </w:rPr>
      </w:pPr>
    </w:p>
    <w:p w14:paraId="548B054E" w14:textId="77777777" w:rsidR="008F1526" w:rsidRPr="005A53F6" w:rsidRDefault="008F1526" w:rsidP="008F1526">
      <w:pPr>
        <w:tabs>
          <w:tab w:val="left" w:pos="-142"/>
        </w:tabs>
        <w:ind w:left="284" w:right="163"/>
        <w:rPr>
          <w:rFonts w:ascii="Arial" w:hAnsi="Arial" w:cs="Arial"/>
          <w:sz w:val="21"/>
          <w:szCs w:val="21"/>
        </w:rPr>
      </w:pPr>
    </w:p>
    <w:p w14:paraId="745761EA" w14:textId="77777777" w:rsidR="008F1526" w:rsidRPr="006D0D98" w:rsidRDefault="008F1526" w:rsidP="008F1526">
      <w:pPr>
        <w:ind w:left="851" w:right="305" w:hanging="567"/>
        <w:rPr>
          <w:rFonts w:ascii="Arial" w:hAnsi="Arial" w:cs="Arial"/>
          <w:sz w:val="21"/>
          <w:szCs w:val="21"/>
        </w:rPr>
      </w:pPr>
      <w:r w:rsidRPr="00D750CF">
        <w:rPr>
          <w:rFonts w:ascii="Arial" w:hAnsi="Arial" w:cs="Arial"/>
          <w:sz w:val="24"/>
          <w:szCs w:val="24"/>
        </w:rPr>
        <w:t>1</w:t>
      </w:r>
      <w:r>
        <w:rPr>
          <w:rFonts w:ascii="Arial" w:hAnsi="Arial" w:cs="Arial"/>
          <w:sz w:val="24"/>
          <w:szCs w:val="24"/>
        </w:rPr>
        <w:t>.</w:t>
      </w:r>
      <w:r w:rsidRPr="00D750CF">
        <w:rPr>
          <w:rFonts w:ascii="Arial" w:hAnsi="Arial" w:cs="Arial"/>
          <w:sz w:val="24"/>
          <w:szCs w:val="24"/>
        </w:rPr>
        <w:tab/>
        <w:t xml:space="preserve">A record </w:t>
      </w:r>
      <w:proofErr w:type="gramStart"/>
      <w:r w:rsidRPr="00D750CF">
        <w:rPr>
          <w:rFonts w:ascii="Arial" w:hAnsi="Arial" w:cs="Arial"/>
          <w:sz w:val="24"/>
          <w:szCs w:val="24"/>
        </w:rPr>
        <w:t>has to</w:t>
      </w:r>
      <w:proofErr w:type="gramEnd"/>
      <w:r w:rsidRPr="00D750CF">
        <w:rPr>
          <w:rFonts w:ascii="Arial" w:hAnsi="Arial" w:cs="Arial"/>
          <w:sz w:val="24"/>
          <w:szCs w:val="24"/>
        </w:rPr>
        <w:t xml:space="preserve"> be kept of every booking for the hire of </w:t>
      </w:r>
      <w:r>
        <w:rPr>
          <w:rFonts w:ascii="Arial" w:hAnsi="Arial" w:cs="Arial"/>
          <w:sz w:val="24"/>
          <w:szCs w:val="24"/>
        </w:rPr>
        <w:t>a vehicle taken at the premises.</w:t>
      </w:r>
    </w:p>
    <w:p w14:paraId="57545361" w14:textId="77777777" w:rsidR="008F1526" w:rsidRPr="00D750CF" w:rsidRDefault="008F1526" w:rsidP="008F1526">
      <w:pPr>
        <w:ind w:left="851" w:hanging="567"/>
        <w:rPr>
          <w:rFonts w:ascii="Arial" w:hAnsi="Arial" w:cs="Arial"/>
          <w:sz w:val="24"/>
          <w:szCs w:val="24"/>
        </w:rPr>
      </w:pPr>
    </w:p>
    <w:p w14:paraId="590F965D" w14:textId="77777777" w:rsidR="008F1526" w:rsidRPr="00D750CF" w:rsidRDefault="008F1526" w:rsidP="008F1526">
      <w:pPr>
        <w:ind w:left="851" w:hanging="567"/>
        <w:rPr>
          <w:rFonts w:ascii="Arial" w:hAnsi="Arial" w:cs="Arial"/>
          <w:sz w:val="24"/>
          <w:szCs w:val="24"/>
        </w:rPr>
      </w:pPr>
      <w:r>
        <w:rPr>
          <w:rFonts w:ascii="Arial" w:hAnsi="Arial" w:cs="Arial"/>
          <w:sz w:val="24"/>
          <w:szCs w:val="24"/>
        </w:rPr>
        <w:t>2.</w:t>
      </w:r>
      <w:r w:rsidRPr="00D750CF">
        <w:rPr>
          <w:rFonts w:ascii="Arial" w:hAnsi="Arial" w:cs="Arial"/>
          <w:sz w:val="24"/>
          <w:szCs w:val="24"/>
        </w:rPr>
        <w:tab/>
        <w:t xml:space="preserve">A record has to be kept </w:t>
      </w:r>
      <w:proofErr w:type="gramStart"/>
      <w:r w:rsidRPr="00D750CF">
        <w:rPr>
          <w:rFonts w:ascii="Arial" w:hAnsi="Arial" w:cs="Arial"/>
          <w:sz w:val="24"/>
          <w:szCs w:val="24"/>
        </w:rPr>
        <w:t>of</w:t>
      </w:r>
      <w:r>
        <w:rPr>
          <w:rFonts w:ascii="Arial" w:hAnsi="Arial" w:cs="Arial"/>
          <w:sz w:val="24"/>
          <w:szCs w:val="24"/>
        </w:rPr>
        <w:t>:</w:t>
      </w:r>
      <w:r w:rsidRPr="00D750CF">
        <w:rPr>
          <w:rFonts w:ascii="Arial" w:hAnsi="Arial" w:cs="Arial"/>
          <w:sz w:val="24"/>
          <w:szCs w:val="24"/>
        </w:rPr>
        <w:t>-</w:t>
      </w:r>
      <w:proofErr w:type="gramEnd"/>
    </w:p>
    <w:p w14:paraId="46085DBA" w14:textId="77777777" w:rsidR="008F1526" w:rsidRDefault="008F1526" w:rsidP="008F1526">
      <w:pPr>
        <w:ind w:left="2156" w:hanging="720"/>
        <w:rPr>
          <w:rFonts w:ascii="Arial" w:hAnsi="Arial" w:cs="Arial"/>
          <w:sz w:val="24"/>
          <w:szCs w:val="24"/>
        </w:rPr>
      </w:pPr>
      <w:r>
        <w:rPr>
          <w:rFonts w:ascii="Arial" w:hAnsi="Arial" w:cs="Arial"/>
          <w:sz w:val="24"/>
          <w:szCs w:val="24"/>
        </w:rPr>
        <w:t>(a)</w:t>
      </w:r>
      <w:r>
        <w:rPr>
          <w:rFonts w:ascii="Arial" w:hAnsi="Arial" w:cs="Arial"/>
          <w:sz w:val="24"/>
          <w:szCs w:val="24"/>
        </w:rPr>
        <w:tab/>
      </w:r>
      <w:r w:rsidRPr="00D750CF">
        <w:rPr>
          <w:rFonts w:ascii="Arial" w:hAnsi="Arial" w:cs="Arial"/>
          <w:sz w:val="24"/>
          <w:szCs w:val="24"/>
        </w:rPr>
        <w:t>the registration number of th</w:t>
      </w:r>
      <w:r>
        <w:rPr>
          <w:rFonts w:ascii="Arial" w:hAnsi="Arial" w:cs="Arial"/>
          <w:sz w:val="24"/>
          <w:szCs w:val="24"/>
        </w:rPr>
        <w:t>e vehicle which was hired as a</w:t>
      </w:r>
      <w:r w:rsidRPr="00D750CF">
        <w:rPr>
          <w:rFonts w:ascii="Arial" w:hAnsi="Arial" w:cs="Arial"/>
          <w:sz w:val="24"/>
          <w:szCs w:val="24"/>
        </w:rPr>
        <w:t xml:space="preserve"> result of the booking being </w:t>
      </w:r>
      <w:r>
        <w:rPr>
          <w:rFonts w:ascii="Arial" w:hAnsi="Arial" w:cs="Arial"/>
          <w:sz w:val="24"/>
          <w:szCs w:val="24"/>
        </w:rPr>
        <w:t xml:space="preserve">taken at the </w:t>
      </w:r>
      <w:proofErr w:type="gramStart"/>
      <w:r>
        <w:rPr>
          <w:rFonts w:ascii="Arial" w:hAnsi="Arial" w:cs="Arial"/>
          <w:sz w:val="24"/>
          <w:szCs w:val="24"/>
        </w:rPr>
        <w:t>premises;</w:t>
      </w:r>
      <w:proofErr w:type="gramEnd"/>
    </w:p>
    <w:p w14:paraId="4A0090A5" w14:textId="77777777" w:rsidR="008F1526" w:rsidRDefault="008F1526" w:rsidP="008F1526">
      <w:pPr>
        <w:ind w:left="851" w:firstLine="585"/>
        <w:rPr>
          <w:rFonts w:ascii="Arial" w:hAnsi="Arial" w:cs="Arial"/>
          <w:sz w:val="24"/>
          <w:szCs w:val="24"/>
        </w:rPr>
      </w:pPr>
      <w:r>
        <w:rPr>
          <w:rFonts w:ascii="Arial" w:hAnsi="Arial" w:cs="Arial"/>
          <w:sz w:val="24"/>
          <w:szCs w:val="24"/>
        </w:rPr>
        <w:t>(b)</w:t>
      </w:r>
      <w:r>
        <w:rPr>
          <w:rFonts w:ascii="Arial" w:hAnsi="Arial" w:cs="Arial"/>
          <w:sz w:val="24"/>
          <w:szCs w:val="24"/>
        </w:rPr>
        <w:tab/>
      </w:r>
      <w:r w:rsidRPr="00D750CF">
        <w:rPr>
          <w:rFonts w:ascii="Arial" w:hAnsi="Arial" w:cs="Arial"/>
          <w:sz w:val="24"/>
          <w:szCs w:val="24"/>
        </w:rPr>
        <w:t>the name of its driv</w:t>
      </w:r>
      <w:r>
        <w:rPr>
          <w:rFonts w:ascii="Arial" w:hAnsi="Arial" w:cs="Arial"/>
          <w:sz w:val="24"/>
          <w:szCs w:val="24"/>
        </w:rPr>
        <w:t>er at the time of that hire.</w:t>
      </w:r>
    </w:p>
    <w:p w14:paraId="12B9EF3F" w14:textId="77777777" w:rsidR="003E3D50" w:rsidRDefault="003E3D50" w:rsidP="008F1526">
      <w:pPr>
        <w:ind w:left="851" w:firstLine="585"/>
        <w:rPr>
          <w:rFonts w:ascii="Arial" w:hAnsi="Arial" w:cs="Arial"/>
          <w:sz w:val="24"/>
          <w:szCs w:val="24"/>
        </w:rPr>
      </w:pPr>
    </w:p>
    <w:p w14:paraId="021C0D8C" w14:textId="77777777" w:rsidR="003E3D50" w:rsidRPr="00D501EF" w:rsidRDefault="003E3D50" w:rsidP="003E3D50">
      <w:pPr>
        <w:ind w:left="851" w:hanging="567"/>
        <w:jc w:val="both"/>
        <w:rPr>
          <w:rFonts w:ascii="Arial" w:hAnsi="Arial" w:cs="Arial"/>
        </w:rPr>
      </w:pPr>
      <w:r>
        <w:rPr>
          <w:rFonts w:ascii="Arial" w:hAnsi="Arial" w:cs="Arial"/>
          <w:sz w:val="24"/>
          <w:szCs w:val="24"/>
        </w:rPr>
        <w:t>3.</w:t>
      </w:r>
      <w:r>
        <w:rPr>
          <w:rFonts w:ascii="Arial" w:hAnsi="Arial" w:cs="Arial"/>
          <w:sz w:val="24"/>
          <w:szCs w:val="24"/>
        </w:rPr>
        <w:tab/>
        <w:t xml:space="preserve">The </w:t>
      </w:r>
      <w:proofErr w:type="spellStart"/>
      <w:r>
        <w:rPr>
          <w:rFonts w:ascii="Arial" w:hAnsi="Arial" w:cs="Arial"/>
          <w:sz w:val="24"/>
          <w:szCs w:val="24"/>
        </w:rPr>
        <w:t>l</w:t>
      </w:r>
      <w:r w:rsidRPr="003E3D50">
        <w:rPr>
          <w:rFonts w:ascii="Arial" w:hAnsi="Arial" w:cs="Arial"/>
          <w:sz w:val="24"/>
          <w:szCs w:val="24"/>
        </w:rPr>
        <w:t>icenceholder</w:t>
      </w:r>
      <w:proofErr w:type="spellEnd"/>
      <w:r w:rsidRPr="003E3D50">
        <w:rPr>
          <w:rFonts w:ascii="Arial" w:hAnsi="Arial" w:cs="Arial"/>
          <w:sz w:val="24"/>
          <w:szCs w:val="24"/>
        </w:rPr>
        <w:t xml:space="preserve"> shall make the records available for inspection at any reasonable time to the Licensing Authority and such records must be kept for a period of 3 years.</w:t>
      </w:r>
    </w:p>
    <w:p w14:paraId="0940562E" w14:textId="77777777" w:rsidR="003E3D50" w:rsidRDefault="003E3D50" w:rsidP="003E3D50">
      <w:pPr>
        <w:ind w:left="851" w:hanging="567"/>
        <w:rPr>
          <w:rFonts w:ascii="Arial" w:hAnsi="Arial" w:cs="Arial"/>
          <w:sz w:val="24"/>
          <w:szCs w:val="24"/>
        </w:rPr>
      </w:pPr>
    </w:p>
    <w:p w14:paraId="0436DD89" w14:textId="77777777" w:rsidR="008F1526" w:rsidRDefault="003E3D50" w:rsidP="008F1526">
      <w:pPr>
        <w:tabs>
          <w:tab w:val="num" w:pos="2880"/>
        </w:tabs>
        <w:ind w:left="851" w:hanging="567"/>
        <w:rPr>
          <w:rFonts w:ascii="Arial" w:hAnsi="Arial" w:cs="Arial"/>
          <w:sz w:val="24"/>
          <w:szCs w:val="24"/>
        </w:rPr>
      </w:pPr>
      <w:r>
        <w:rPr>
          <w:rFonts w:ascii="Arial" w:hAnsi="Arial" w:cs="Arial"/>
          <w:sz w:val="24"/>
          <w:szCs w:val="24"/>
        </w:rPr>
        <w:t>4</w:t>
      </w:r>
      <w:r w:rsidR="008F1526">
        <w:rPr>
          <w:rFonts w:ascii="Arial" w:hAnsi="Arial" w:cs="Arial"/>
          <w:sz w:val="24"/>
          <w:szCs w:val="24"/>
        </w:rPr>
        <w:t>.</w:t>
      </w:r>
      <w:r w:rsidR="008F1526">
        <w:rPr>
          <w:rFonts w:ascii="Arial" w:hAnsi="Arial" w:cs="Arial"/>
          <w:sz w:val="24"/>
          <w:szCs w:val="24"/>
        </w:rPr>
        <w:tab/>
        <w:t>T</w:t>
      </w:r>
      <w:r w:rsidR="008F1526" w:rsidRPr="00D750CF">
        <w:rPr>
          <w:rFonts w:ascii="Arial" w:hAnsi="Arial" w:cs="Arial"/>
          <w:sz w:val="24"/>
          <w:szCs w:val="24"/>
        </w:rPr>
        <w:t xml:space="preserve">he </w:t>
      </w:r>
      <w:r w:rsidR="008F1526">
        <w:rPr>
          <w:rFonts w:ascii="Arial" w:hAnsi="Arial" w:cs="Arial"/>
          <w:sz w:val="24"/>
          <w:szCs w:val="24"/>
        </w:rPr>
        <w:t>licence</w:t>
      </w:r>
      <w:r w:rsidR="008F1526" w:rsidRPr="00D750CF">
        <w:rPr>
          <w:rFonts w:ascii="Arial" w:hAnsi="Arial" w:cs="Arial"/>
          <w:sz w:val="24"/>
          <w:szCs w:val="24"/>
        </w:rPr>
        <w:t xml:space="preserve">holder shall take all reasonable steps to ensure that any booking taken at the premises from a member of the public for the hire of a vehicle results in the hire of a vehicle </w:t>
      </w:r>
      <w:proofErr w:type="gramStart"/>
      <w:r w:rsidR="008F1526" w:rsidRPr="00D750CF">
        <w:rPr>
          <w:rFonts w:ascii="Arial" w:hAnsi="Arial" w:cs="Arial"/>
          <w:sz w:val="24"/>
          <w:szCs w:val="24"/>
        </w:rPr>
        <w:t>which</w:t>
      </w:r>
      <w:r w:rsidR="008F1526">
        <w:rPr>
          <w:rFonts w:ascii="Arial" w:hAnsi="Arial" w:cs="Arial"/>
          <w:sz w:val="24"/>
          <w:szCs w:val="24"/>
        </w:rPr>
        <w:t>:-</w:t>
      </w:r>
      <w:proofErr w:type="gramEnd"/>
      <w:r w:rsidR="008F1526">
        <w:rPr>
          <w:rFonts w:ascii="Arial" w:hAnsi="Arial" w:cs="Arial"/>
          <w:sz w:val="24"/>
          <w:szCs w:val="24"/>
        </w:rPr>
        <w:t xml:space="preserve"> </w:t>
      </w:r>
    </w:p>
    <w:p w14:paraId="47DD8B6E" w14:textId="77777777" w:rsidR="008F1526" w:rsidRDefault="008F1526" w:rsidP="008F1526">
      <w:pPr>
        <w:tabs>
          <w:tab w:val="left" w:pos="1418"/>
        </w:tabs>
        <w:ind w:left="851" w:hanging="567"/>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is </w:t>
      </w:r>
      <w:r w:rsidRPr="00D750CF">
        <w:rPr>
          <w:rFonts w:ascii="Arial" w:hAnsi="Arial" w:cs="Arial"/>
          <w:sz w:val="24"/>
          <w:szCs w:val="24"/>
        </w:rPr>
        <w:t>a licensed taxi or private hire car; and</w:t>
      </w:r>
      <w:r>
        <w:rPr>
          <w:rFonts w:ascii="Arial" w:hAnsi="Arial" w:cs="Arial"/>
          <w:sz w:val="24"/>
          <w:szCs w:val="24"/>
        </w:rPr>
        <w:t xml:space="preserve"> </w:t>
      </w:r>
    </w:p>
    <w:p w14:paraId="193ACE2A" w14:textId="77777777" w:rsidR="008F1526" w:rsidRDefault="008F1526" w:rsidP="008F1526">
      <w:pPr>
        <w:tabs>
          <w:tab w:val="num" w:pos="1418"/>
        </w:tabs>
        <w:ind w:left="851" w:hanging="567"/>
        <w:rPr>
          <w:rFonts w:ascii="Arial" w:hAnsi="Arial" w:cs="Arial"/>
          <w:sz w:val="24"/>
          <w:szCs w:val="24"/>
        </w:rPr>
      </w:pPr>
      <w:r>
        <w:rPr>
          <w:rFonts w:ascii="Arial" w:hAnsi="Arial" w:cs="Arial"/>
          <w:sz w:val="24"/>
          <w:szCs w:val="24"/>
        </w:rPr>
        <w:tab/>
      </w:r>
      <w:r>
        <w:rPr>
          <w:rFonts w:ascii="Arial" w:hAnsi="Arial" w:cs="Arial"/>
          <w:sz w:val="24"/>
          <w:szCs w:val="24"/>
        </w:rPr>
        <w:tab/>
        <w:t xml:space="preserve">(b) </w:t>
      </w:r>
      <w:r>
        <w:rPr>
          <w:rFonts w:ascii="Arial" w:hAnsi="Arial" w:cs="Arial"/>
          <w:sz w:val="24"/>
          <w:szCs w:val="24"/>
        </w:rPr>
        <w:tab/>
        <w:t xml:space="preserve">is </w:t>
      </w:r>
      <w:r w:rsidRPr="00D750CF">
        <w:rPr>
          <w:rFonts w:ascii="Arial" w:hAnsi="Arial" w:cs="Arial"/>
          <w:sz w:val="24"/>
          <w:szCs w:val="24"/>
        </w:rPr>
        <w:t xml:space="preserve">being driven by a person who holds a current taxi or private hire car driver’s </w:t>
      </w:r>
      <w:r>
        <w:rPr>
          <w:rFonts w:ascii="Arial" w:hAnsi="Arial" w:cs="Arial"/>
          <w:sz w:val="24"/>
          <w:szCs w:val="24"/>
        </w:rPr>
        <w:tab/>
      </w:r>
      <w:r>
        <w:rPr>
          <w:rFonts w:ascii="Arial" w:hAnsi="Arial" w:cs="Arial"/>
          <w:sz w:val="24"/>
          <w:szCs w:val="24"/>
        </w:rPr>
        <w:tab/>
      </w:r>
      <w:r>
        <w:rPr>
          <w:rFonts w:ascii="Arial" w:hAnsi="Arial" w:cs="Arial"/>
          <w:sz w:val="24"/>
          <w:szCs w:val="24"/>
        </w:rPr>
        <w:tab/>
      </w:r>
      <w:r w:rsidRPr="00D750CF">
        <w:rPr>
          <w:rFonts w:ascii="Arial" w:hAnsi="Arial" w:cs="Arial"/>
          <w:sz w:val="24"/>
          <w:szCs w:val="24"/>
        </w:rPr>
        <w:t>licence.</w:t>
      </w:r>
    </w:p>
    <w:p w14:paraId="718F61C9" w14:textId="77777777" w:rsidR="00737C1D" w:rsidRDefault="00737C1D" w:rsidP="008F1526">
      <w:pPr>
        <w:tabs>
          <w:tab w:val="num" w:pos="1418"/>
        </w:tabs>
        <w:ind w:left="851" w:hanging="567"/>
        <w:rPr>
          <w:rFonts w:ascii="Arial" w:hAnsi="Arial" w:cs="Arial"/>
          <w:sz w:val="24"/>
          <w:szCs w:val="24"/>
        </w:rPr>
      </w:pPr>
    </w:p>
    <w:p w14:paraId="3F50F915" w14:textId="77777777" w:rsidR="00737C1D" w:rsidRDefault="00737C1D" w:rsidP="008F1526">
      <w:pPr>
        <w:tabs>
          <w:tab w:val="num" w:pos="1418"/>
        </w:tabs>
        <w:ind w:left="851" w:hanging="567"/>
        <w:rPr>
          <w:rFonts w:ascii="Arial" w:hAnsi="Arial" w:cs="Arial"/>
          <w:sz w:val="24"/>
          <w:szCs w:val="24"/>
        </w:rPr>
      </w:pPr>
    </w:p>
    <w:p w14:paraId="12AA2E5E" w14:textId="77777777" w:rsidR="00737C1D" w:rsidRDefault="00737C1D" w:rsidP="008F1526">
      <w:pPr>
        <w:tabs>
          <w:tab w:val="num" w:pos="1418"/>
        </w:tabs>
        <w:ind w:left="851" w:hanging="567"/>
        <w:rPr>
          <w:rFonts w:ascii="Arial" w:hAnsi="Arial" w:cs="Arial"/>
          <w:sz w:val="24"/>
          <w:szCs w:val="24"/>
        </w:rPr>
      </w:pPr>
    </w:p>
    <w:p w14:paraId="0C32C453" w14:textId="77777777" w:rsidR="00737C1D" w:rsidRDefault="00737C1D" w:rsidP="008F1526">
      <w:pPr>
        <w:tabs>
          <w:tab w:val="num" w:pos="1418"/>
        </w:tabs>
        <w:ind w:left="851" w:hanging="567"/>
        <w:rPr>
          <w:rFonts w:ascii="Arial" w:hAnsi="Arial" w:cs="Arial"/>
          <w:sz w:val="24"/>
          <w:szCs w:val="24"/>
        </w:rPr>
      </w:pPr>
    </w:p>
    <w:p w14:paraId="7AAF1A25" w14:textId="77777777" w:rsidR="00737C1D" w:rsidRDefault="00737C1D" w:rsidP="008F1526">
      <w:pPr>
        <w:tabs>
          <w:tab w:val="num" w:pos="1418"/>
        </w:tabs>
        <w:ind w:left="851" w:hanging="567"/>
        <w:rPr>
          <w:rFonts w:ascii="Arial" w:hAnsi="Arial" w:cs="Arial"/>
          <w:sz w:val="24"/>
          <w:szCs w:val="24"/>
        </w:rPr>
      </w:pPr>
    </w:p>
    <w:p w14:paraId="3253C78D" w14:textId="77777777" w:rsidR="00737C1D" w:rsidRDefault="00737C1D" w:rsidP="008F1526">
      <w:pPr>
        <w:tabs>
          <w:tab w:val="num" w:pos="1418"/>
        </w:tabs>
        <w:ind w:left="851" w:hanging="567"/>
        <w:rPr>
          <w:rFonts w:ascii="Arial" w:hAnsi="Arial" w:cs="Arial"/>
          <w:sz w:val="24"/>
          <w:szCs w:val="24"/>
        </w:rPr>
      </w:pPr>
    </w:p>
    <w:p w14:paraId="5927BC4D" w14:textId="77777777" w:rsidR="00737C1D" w:rsidRDefault="00737C1D" w:rsidP="008F1526">
      <w:pPr>
        <w:tabs>
          <w:tab w:val="num" w:pos="1418"/>
        </w:tabs>
        <w:ind w:left="851" w:hanging="567"/>
        <w:rPr>
          <w:rFonts w:ascii="Arial" w:hAnsi="Arial" w:cs="Arial"/>
          <w:sz w:val="24"/>
          <w:szCs w:val="24"/>
        </w:rPr>
      </w:pPr>
    </w:p>
    <w:p w14:paraId="2DCC584F" w14:textId="77777777" w:rsidR="00737C1D" w:rsidRDefault="00737C1D" w:rsidP="008F1526">
      <w:pPr>
        <w:tabs>
          <w:tab w:val="num" w:pos="1418"/>
        </w:tabs>
        <w:ind w:left="851" w:hanging="567"/>
        <w:rPr>
          <w:rFonts w:ascii="Arial" w:hAnsi="Arial" w:cs="Arial"/>
          <w:sz w:val="24"/>
          <w:szCs w:val="24"/>
        </w:rPr>
      </w:pPr>
    </w:p>
    <w:p w14:paraId="184C202D" w14:textId="77777777" w:rsidR="00737C1D" w:rsidRDefault="00737C1D" w:rsidP="008F1526">
      <w:pPr>
        <w:tabs>
          <w:tab w:val="num" w:pos="1418"/>
        </w:tabs>
        <w:ind w:left="851" w:hanging="567"/>
        <w:rPr>
          <w:rFonts w:ascii="Arial" w:hAnsi="Arial" w:cs="Arial"/>
          <w:sz w:val="24"/>
          <w:szCs w:val="24"/>
        </w:rPr>
      </w:pPr>
    </w:p>
    <w:p w14:paraId="7F24D241" w14:textId="77777777" w:rsidR="00737C1D" w:rsidRDefault="00737C1D" w:rsidP="008F1526">
      <w:pPr>
        <w:tabs>
          <w:tab w:val="num" w:pos="1418"/>
        </w:tabs>
        <w:ind w:left="851" w:hanging="567"/>
        <w:rPr>
          <w:rFonts w:ascii="Arial" w:hAnsi="Arial" w:cs="Arial"/>
          <w:sz w:val="24"/>
          <w:szCs w:val="24"/>
        </w:rPr>
      </w:pPr>
    </w:p>
    <w:p w14:paraId="04AEC065" w14:textId="77777777" w:rsidR="00737C1D" w:rsidRDefault="00737C1D" w:rsidP="008F1526">
      <w:pPr>
        <w:tabs>
          <w:tab w:val="num" w:pos="1418"/>
        </w:tabs>
        <w:ind w:left="851" w:hanging="567"/>
        <w:rPr>
          <w:rFonts w:ascii="Arial" w:hAnsi="Arial" w:cs="Arial"/>
          <w:sz w:val="24"/>
          <w:szCs w:val="24"/>
        </w:rPr>
      </w:pPr>
    </w:p>
    <w:p w14:paraId="095E44F9" w14:textId="77777777" w:rsidR="00737C1D" w:rsidRDefault="00737C1D" w:rsidP="008F1526">
      <w:pPr>
        <w:tabs>
          <w:tab w:val="num" w:pos="1418"/>
        </w:tabs>
        <w:ind w:left="851" w:hanging="567"/>
        <w:rPr>
          <w:rFonts w:ascii="Arial" w:hAnsi="Arial" w:cs="Arial"/>
          <w:sz w:val="24"/>
          <w:szCs w:val="24"/>
        </w:rPr>
      </w:pPr>
    </w:p>
    <w:p w14:paraId="1AAE5ED9" w14:textId="77777777" w:rsidR="00737C1D" w:rsidRDefault="00737C1D" w:rsidP="008F1526">
      <w:pPr>
        <w:tabs>
          <w:tab w:val="num" w:pos="1418"/>
        </w:tabs>
        <w:ind w:left="851" w:hanging="567"/>
        <w:rPr>
          <w:rFonts w:ascii="Arial" w:hAnsi="Arial" w:cs="Arial"/>
          <w:sz w:val="24"/>
          <w:szCs w:val="24"/>
        </w:rPr>
      </w:pPr>
    </w:p>
    <w:p w14:paraId="042ED6D4" w14:textId="77777777" w:rsidR="00737C1D" w:rsidRDefault="00737C1D" w:rsidP="008F1526">
      <w:pPr>
        <w:tabs>
          <w:tab w:val="num" w:pos="1418"/>
        </w:tabs>
        <w:ind w:left="851" w:hanging="567"/>
        <w:rPr>
          <w:rFonts w:ascii="Arial" w:hAnsi="Arial" w:cs="Arial"/>
          <w:sz w:val="24"/>
          <w:szCs w:val="24"/>
        </w:rPr>
      </w:pPr>
    </w:p>
    <w:p w14:paraId="1C583050" w14:textId="77777777" w:rsidR="00737C1D" w:rsidRDefault="00737C1D" w:rsidP="008F1526">
      <w:pPr>
        <w:tabs>
          <w:tab w:val="num" w:pos="1418"/>
        </w:tabs>
        <w:ind w:left="851" w:hanging="567"/>
        <w:rPr>
          <w:rFonts w:ascii="Arial" w:hAnsi="Arial" w:cs="Arial"/>
          <w:sz w:val="24"/>
          <w:szCs w:val="24"/>
        </w:rPr>
      </w:pPr>
    </w:p>
    <w:p w14:paraId="4B5E3EED" w14:textId="77777777" w:rsidR="00737C1D" w:rsidRDefault="00737C1D" w:rsidP="008F1526">
      <w:pPr>
        <w:tabs>
          <w:tab w:val="num" w:pos="1418"/>
        </w:tabs>
        <w:ind w:left="851" w:hanging="567"/>
        <w:rPr>
          <w:rFonts w:ascii="Arial" w:hAnsi="Arial" w:cs="Arial"/>
          <w:sz w:val="24"/>
          <w:szCs w:val="24"/>
        </w:rPr>
      </w:pPr>
    </w:p>
    <w:p w14:paraId="2F0CE090" w14:textId="77777777" w:rsidR="00737C1D" w:rsidRDefault="00737C1D" w:rsidP="008F1526">
      <w:pPr>
        <w:tabs>
          <w:tab w:val="num" w:pos="1418"/>
        </w:tabs>
        <w:ind w:left="851" w:hanging="567"/>
        <w:rPr>
          <w:rFonts w:ascii="Arial" w:hAnsi="Arial" w:cs="Arial"/>
          <w:sz w:val="24"/>
          <w:szCs w:val="24"/>
        </w:rPr>
      </w:pPr>
    </w:p>
    <w:p w14:paraId="2559005C" w14:textId="77777777" w:rsidR="00737C1D" w:rsidRDefault="00737C1D" w:rsidP="008F1526">
      <w:pPr>
        <w:tabs>
          <w:tab w:val="num" w:pos="1418"/>
        </w:tabs>
        <w:ind w:left="851" w:hanging="567"/>
        <w:rPr>
          <w:rFonts w:ascii="Arial" w:hAnsi="Arial" w:cs="Arial"/>
          <w:sz w:val="24"/>
          <w:szCs w:val="24"/>
        </w:rPr>
      </w:pPr>
    </w:p>
    <w:p w14:paraId="6C7E798C" w14:textId="77777777" w:rsidR="00737C1D" w:rsidRDefault="00737C1D" w:rsidP="008F1526">
      <w:pPr>
        <w:tabs>
          <w:tab w:val="num" w:pos="1418"/>
        </w:tabs>
        <w:ind w:left="851" w:hanging="567"/>
        <w:rPr>
          <w:rFonts w:ascii="Arial" w:hAnsi="Arial" w:cs="Arial"/>
          <w:sz w:val="24"/>
          <w:szCs w:val="24"/>
        </w:rPr>
      </w:pPr>
    </w:p>
    <w:p w14:paraId="574B678F" w14:textId="77777777" w:rsidR="00737C1D" w:rsidRDefault="00737C1D" w:rsidP="008F1526">
      <w:pPr>
        <w:tabs>
          <w:tab w:val="num" w:pos="1418"/>
        </w:tabs>
        <w:ind w:left="851" w:hanging="567"/>
        <w:rPr>
          <w:rFonts w:ascii="Arial" w:hAnsi="Arial" w:cs="Arial"/>
          <w:sz w:val="24"/>
          <w:szCs w:val="24"/>
        </w:rPr>
      </w:pPr>
    </w:p>
    <w:p w14:paraId="1C61D5CE" w14:textId="77777777" w:rsidR="00737C1D" w:rsidRDefault="00737C1D" w:rsidP="008F1526">
      <w:pPr>
        <w:tabs>
          <w:tab w:val="num" w:pos="1418"/>
        </w:tabs>
        <w:ind w:left="851" w:hanging="567"/>
        <w:rPr>
          <w:rFonts w:ascii="Arial" w:hAnsi="Arial" w:cs="Arial"/>
          <w:sz w:val="24"/>
          <w:szCs w:val="24"/>
        </w:rPr>
      </w:pPr>
    </w:p>
    <w:p w14:paraId="635BE230" w14:textId="77777777" w:rsidR="00737C1D" w:rsidRDefault="00737C1D" w:rsidP="008F1526">
      <w:pPr>
        <w:tabs>
          <w:tab w:val="num" w:pos="1418"/>
        </w:tabs>
        <w:ind w:left="851" w:hanging="567"/>
        <w:rPr>
          <w:rFonts w:ascii="Arial" w:hAnsi="Arial" w:cs="Arial"/>
          <w:sz w:val="24"/>
          <w:szCs w:val="24"/>
        </w:rPr>
      </w:pPr>
    </w:p>
    <w:p w14:paraId="64614B0C" w14:textId="77777777" w:rsidR="00737C1D" w:rsidRDefault="00737C1D" w:rsidP="008F1526">
      <w:pPr>
        <w:tabs>
          <w:tab w:val="num" w:pos="1418"/>
        </w:tabs>
        <w:ind w:left="851" w:hanging="567"/>
        <w:rPr>
          <w:rFonts w:ascii="Arial" w:hAnsi="Arial" w:cs="Arial"/>
          <w:sz w:val="24"/>
          <w:szCs w:val="24"/>
        </w:rPr>
      </w:pPr>
    </w:p>
    <w:p w14:paraId="3709D8F9" w14:textId="77777777" w:rsidR="00737C1D" w:rsidRDefault="00737C1D" w:rsidP="008F1526">
      <w:pPr>
        <w:tabs>
          <w:tab w:val="num" w:pos="1418"/>
        </w:tabs>
        <w:ind w:left="851" w:hanging="567"/>
        <w:rPr>
          <w:rFonts w:ascii="Arial" w:hAnsi="Arial" w:cs="Arial"/>
          <w:sz w:val="24"/>
          <w:szCs w:val="24"/>
        </w:rPr>
      </w:pPr>
    </w:p>
    <w:p w14:paraId="12BD03E7" w14:textId="77777777" w:rsidR="00737C1D" w:rsidRDefault="00737C1D" w:rsidP="008F1526">
      <w:pPr>
        <w:tabs>
          <w:tab w:val="num" w:pos="1418"/>
        </w:tabs>
        <w:ind w:left="851" w:hanging="567"/>
        <w:rPr>
          <w:rFonts w:ascii="Arial" w:hAnsi="Arial" w:cs="Arial"/>
          <w:sz w:val="24"/>
          <w:szCs w:val="24"/>
        </w:rPr>
      </w:pPr>
    </w:p>
    <w:p w14:paraId="030458EF" w14:textId="77777777" w:rsidR="00737C1D" w:rsidRDefault="00737C1D" w:rsidP="008F1526">
      <w:pPr>
        <w:tabs>
          <w:tab w:val="num" w:pos="1418"/>
        </w:tabs>
        <w:ind w:left="851" w:hanging="567"/>
        <w:rPr>
          <w:rFonts w:ascii="Arial" w:hAnsi="Arial" w:cs="Arial"/>
          <w:sz w:val="24"/>
          <w:szCs w:val="24"/>
        </w:rPr>
      </w:pPr>
    </w:p>
    <w:p w14:paraId="68220522" w14:textId="77777777" w:rsidR="00737C1D" w:rsidRDefault="00737C1D" w:rsidP="008F1526">
      <w:pPr>
        <w:tabs>
          <w:tab w:val="num" w:pos="1418"/>
        </w:tabs>
        <w:ind w:left="851" w:hanging="567"/>
        <w:rPr>
          <w:rFonts w:ascii="Arial" w:hAnsi="Arial" w:cs="Arial"/>
          <w:sz w:val="24"/>
          <w:szCs w:val="24"/>
        </w:rPr>
      </w:pPr>
    </w:p>
    <w:p w14:paraId="3661DB2C" w14:textId="77777777" w:rsidR="00737C1D" w:rsidRDefault="00737C1D" w:rsidP="008F1526">
      <w:pPr>
        <w:tabs>
          <w:tab w:val="num" w:pos="1418"/>
        </w:tabs>
        <w:ind w:left="851" w:hanging="567"/>
        <w:rPr>
          <w:rFonts w:ascii="Arial" w:hAnsi="Arial" w:cs="Arial"/>
          <w:sz w:val="24"/>
          <w:szCs w:val="24"/>
        </w:rPr>
      </w:pPr>
    </w:p>
    <w:p w14:paraId="28250BBE" w14:textId="77777777" w:rsidR="00737C1D" w:rsidRDefault="00737C1D" w:rsidP="008F1526">
      <w:pPr>
        <w:tabs>
          <w:tab w:val="num" w:pos="1418"/>
        </w:tabs>
        <w:ind w:left="851" w:hanging="567"/>
        <w:rPr>
          <w:rFonts w:ascii="Arial" w:hAnsi="Arial" w:cs="Arial"/>
          <w:sz w:val="24"/>
          <w:szCs w:val="24"/>
        </w:rPr>
      </w:pPr>
    </w:p>
    <w:p w14:paraId="2D32ACBC" w14:textId="77777777" w:rsidR="00737C1D" w:rsidRDefault="00737C1D" w:rsidP="008F1526">
      <w:pPr>
        <w:tabs>
          <w:tab w:val="num" w:pos="1418"/>
        </w:tabs>
        <w:ind w:left="851" w:hanging="567"/>
        <w:rPr>
          <w:rFonts w:ascii="Arial" w:hAnsi="Arial" w:cs="Arial"/>
          <w:sz w:val="24"/>
          <w:szCs w:val="24"/>
        </w:rPr>
      </w:pPr>
    </w:p>
    <w:p w14:paraId="4A2C442E" w14:textId="77777777" w:rsidR="00737C1D" w:rsidRDefault="00737C1D" w:rsidP="008F1526">
      <w:pPr>
        <w:tabs>
          <w:tab w:val="num" w:pos="1418"/>
        </w:tabs>
        <w:ind w:left="851" w:hanging="567"/>
        <w:rPr>
          <w:rFonts w:ascii="Arial" w:hAnsi="Arial" w:cs="Arial"/>
          <w:sz w:val="24"/>
          <w:szCs w:val="24"/>
        </w:rPr>
      </w:pPr>
    </w:p>
    <w:p w14:paraId="05802805" w14:textId="77777777" w:rsidR="00737C1D" w:rsidRDefault="00737C1D" w:rsidP="008F1526">
      <w:pPr>
        <w:tabs>
          <w:tab w:val="num" w:pos="1418"/>
        </w:tabs>
        <w:ind w:left="851" w:hanging="567"/>
        <w:rPr>
          <w:rFonts w:ascii="Arial" w:hAnsi="Arial" w:cs="Arial"/>
          <w:sz w:val="24"/>
          <w:szCs w:val="24"/>
        </w:rPr>
      </w:pPr>
    </w:p>
    <w:p w14:paraId="3681AEEB" w14:textId="77777777" w:rsidR="00737C1D" w:rsidRDefault="00737C1D" w:rsidP="008F1526">
      <w:pPr>
        <w:tabs>
          <w:tab w:val="num" w:pos="1418"/>
        </w:tabs>
        <w:ind w:left="851" w:hanging="567"/>
        <w:rPr>
          <w:rFonts w:ascii="Arial" w:hAnsi="Arial" w:cs="Arial"/>
          <w:sz w:val="24"/>
          <w:szCs w:val="24"/>
        </w:rPr>
      </w:pPr>
    </w:p>
    <w:p w14:paraId="0003CD9F" w14:textId="2078EDC6" w:rsidR="00724E72" w:rsidRDefault="008F1526" w:rsidP="00EC4C50">
      <w:pPr>
        <w:tabs>
          <w:tab w:val="left" w:pos="8364"/>
          <w:tab w:val="right" w:pos="10915"/>
        </w:tabs>
        <w:rPr>
          <w:rFonts w:ascii="Arial" w:hAnsi="Arial"/>
          <w:sz w:val="22"/>
        </w:rPr>
      </w:pPr>
      <w:r>
        <w:rPr>
          <w:rFonts w:ascii="Arial" w:hAnsi="Arial"/>
          <w:sz w:val="16"/>
          <w:szCs w:val="16"/>
        </w:rPr>
        <w:br w:type="page"/>
      </w:r>
      <w:r w:rsidR="00E92D83">
        <w:rPr>
          <w:rFonts w:ascii="Arial" w:hAnsi="Arial"/>
          <w:sz w:val="22"/>
        </w:rPr>
        <w:lastRenderedPageBreak/>
        <w:t>BO</w:t>
      </w:r>
      <w:r w:rsidR="00724E72">
        <w:rPr>
          <w:rFonts w:ascii="Arial" w:hAnsi="Arial"/>
          <w:sz w:val="22"/>
        </w:rPr>
        <w:t>2</w:t>
      </w:r>
    </w:p>
    <w:p w14:paraId="2CF3EE42" w14:textId="77777777" w:rsidR="00724E72" w:rsidRPr="0025148A" w:rsidRDefault="00724E72" w:rsidP="0025148A">
      <w:pPr>
        <w:tabs>
          <w:tab w:val="left" w:pos="7200"/>
          <w:tab w:val="left" w:pos="10350"/>
        </w:tabs>
        <w:jc w:val="center"/>
        <w:rPr>
          <w:rFonts w:ascii="Arial" w:hAnsi="Arial" w:cs="Arial"/>
          <w:b/>
          <w:sz w:val="24"/>
          <w:szCs w:val="24"/>
        </w:rPr>
      </w:pPr>
      <w:smartTag w:uri="urn:schemas-microsoft-com:office:smarttags" w:element="place">
        <w:r w:rsidRPr="0025148A">
          <w:rPr>
            <w:rFonts w:ascii="Arial" w:hAnsi="Arial" w:cs="Arial"/>
            <w:b/>
            <w:sz w:val="24"/>
            <w:szCs w:val="24"/>
          </w:rPr>
          <w:t>FIFE</w:t>
        </w:r>
      </w:smartTag>
      <w:r w:rsidRPr="0025148A">
        <w:rPr>
          <w:rFonts w:ascii="Arial" w:hAnsi="Arial" w:cs="Arial"/>
          <w:b/>
          <w:sz w:val="24"/>
          <w:szCs w:val="24"/>
        </w:rPr>
        <w:t xml:space="preserve"> COUNCIL</w:t>
      </w:r>
    </w:p>
    <w:p w14:paraId="250814E0" w14:textId="77777777" w:rsidR="00724E72" w:rsidRPr="0025148A" w:rsidRDefault="00724E72">
      <w:pPr>
        <w:tabs>
          <w:tab w:val="left" w:pos="7200"/>
          <w:tab w:val="left" w:pos="10350"/>
        </w:tabs>
        <w:ind w:left="142"/>
        <w:jc w:val="center"/>
        <w:rPr>
          <w:rFonts w:ascii="Arial" w:hAnsi="Arial" w:cs="Arial"/>
          <w:sz w:val="24"/>
          <w:szCs w:val="24"/>
        </w:rPr>
      </w:pPr>
      <w:r w:rsidRPr="0025148A">
        <w:rPr>
          <w:rFonts w:ascii="Arial" w:hAnsi="Arial" w:cs="Arial"/>
          <w:sz w:val="24"/>
          <w:szCs w:val="24"/>
        </w:rPr>
        <w:t>Civic Government (</w:t>
      </w:r>
      <w:smartTag w:uri="urn:schemas-microsoft-com:office:smarttags" w:element="country-region">
        <w:smartTag w:uri="urn:schemas-microsoft-com:office:smarttags" w:element="place">
          <w:r w:rsidRPr="0025148A">
            <w:rPr>
              <w:rFonts w:ascii="Arial" w:hAnsi="Arial" w:cs="Arial"/>
              <w:sz w:val="24"/>
              <w:szCs w:val="24"/>
            </w:rPr>
            <w:t>Scotland</w:t>
          </w:r>
        </w:smartTag>
      </w:smartTag>
      <w:r w:rsidRPr="0025148A">
        <w:rPr>
          <w:rFonts w:ascii="Arial" w:hAnsi="Arial" w:cs="Arial"/>
          <w:sz w:val="24"/>
          <w:szCs w:val="24"/>
        </w:rPr>
        <w:t>) Act 1982</w:t>
      </w:r>
    </w:p>
    <w:p w14:paraId="42158DD5" w14:textId="77777777" w:rsidR="00724E72" w:rsidRDefault="00724E72">
      <w:pPr>
        <w:tabs>
          <w:tab w:val="left" w:pos="7200"/>
          <w:tab w:val="left" w:pos="10350"/>
        </w:tabs>
        <w:ind w:left="142"/>
        <w:jc w:val="center"/>
        <w:rPr>
          <w:rFonts w:ascii="Arial" w:hAnsi="Arial"/>
          <w:sz w:val="28"/>
        </w:rPr>
      </w:pPr>
      <w:r>
        <w:rPr>
          <w:rFonts w:ascii="Arial" w:hAnsi="Arial"/>
          <w:sz w:val="28"/>
        </w:rPr>
        <w:t>NOTICE OF APPLICATION – L</w:t>
      </w:r>
      <w:r w:rsidR="00E92D83">
        <w:rPr>
          <w:rFonts w:ascii="Arial" w:hAnsi="Arial"/>
          <w:sz w:val="28"/>
        </w:rPr>
        <w:t>ICENSING OF BOOKING OFFICES</w:t>
      </w:r>
    </w:p>
    <w:p w14:paraId="4FEF0C44" w14:textId="77777777" w:rsidR="00724E72" w:rsidRPr="00745AF4" w:rsidRDefault="00724E72">
      <w:pPr>
        <w:tabs>
          <w:tab w:val="left" w:pos="7200"/>
          <w:tab w:val="left" w:pos="10350"/>
        </w:tabs>
        <w:ind w:left="142"/>
        <w:rPr>
          <w:rFonts w:ascii="Arial" w:hAnsi="Arial"/>
          <w:sz w:val="24"/>
          <w:szCs w:val="24"/>
        </w:rPr>
      </w:pPr>
    </w:p>
    <w:p w14:paraId="20B673CF" w14:textId="77777777" w:rsidR="00724E72" w:rsidRDefault="00724E72">
      <w:pPr>
        <w:tabs>
          <w:tab w:val="left" w:pos="7200"/>
          <w:tab w:val="left" w:pos="10350"/>
        </w:tabs>
        <w:spacing w:line="360" w:lineRule="auto"/>
        <w:ind w:left="142"/>
        <w:rPr>
          <w:rFonts w:ascii="Arial" w:hAnsi="Arial"/>
          <w:sz w:val="24"/>
        </w:rPr>
      </w:pPr>
      <w:r>
        <w:rPr>
          <w:rFonts w:ascii="Arial" w:hAnsi="Arial"/>
          <w:sz w:val="24"/>
        </w:rPr>
        <w:t xml:space="preserve">NOTICE IS HEREBY GIVEN that application has been made on </w:t>
      </w:r>
      <w:r w:rsidRPr="00993BD7">
        <w:rPr>
          <w:rFonts w:ascii="Arial" w:hAnsi="Arial"/>
        </w:rPr>
        <w:t>(date)</w:t>
      </w:r>
      <w:r>
        <w:rPr>
          <w:rFonts w:ascii="Arial" w:hAnsi="Arial"/>
          <w:sz w:val="24"/>
          <w:u w:val="single"/>
        </w:rPr>
        <w:tab/>
      </w:r>
    </w:p>
    <w:p w14:paraId="12857D48" w14:textId="77777777" w:rsidR="00724E72" w:rsidRDefault="00724E72">
      <w:pPr>
        <w:tabs>
          <w:tab w:val="left" w:pos="7200"/>
          <w:tab w:val="left" w:pos="10350"/>
        </w:tabs>
        <w:spacing w:line="360" w:lineRule="auto"/>
        <w:ind w:left="142"/>
        <w:rPr>
          <w:rFonts w:ascii="Arial" w:hAnsi="Arial"/>
          <w:sz w:val="24"/>
          <w:u w:val="single"/>
        </w:rPr>
      </w:pPr>
      <w:r>
        <w:rPr>
          <w:rFonts w:ascii="Arial" w:hAnsi="Arial"/>
          <w:sz w:val="24"/>
        </w:rPr>
        <w:t xml:space="preserve">to Fife Council for a </w:t>
      </w:r>
      <w:r w:rsidR="00E92D83">
        <w:rPr>
          <w:rFonts w:ascii="Arial" w:hAnsi="Arial"/>
          <w:sz w:val="24"/>
        </w:rPr>
        <w:t>Booking Office</w:t>
      </w:r>
      <w:r>
        <w:rPr>
          <w:rFonts w:ascii="Arial" w:hAnsi="Arial"/>
          <w:sz w:val="24"/>
        </w:rPr>
        <w:t xml:space="preserve"> Licence in respect of premises at</w:t>
      </w:r>
    </w:p>
    <w:p w14:paraId="2623E5A9" w14:textId="77777777" w:rsidR="00724E72" w:rsidRPr="003276BA" w:rsidRDefault="00724E72" w:rsidP="00993BD7">
      <w:pPr>
        <w:tabs>
          <w:tab w:val="left" w:pos="5805"/>
          <w:tab w:val="left" w:pos="7200"/>
          <w:tab w:val="left" w:pos="10350"/>
        </w:tabs>
        <w:spacing w:line="360" w:lineRule="auto"/>
        <w:ind w:left="142"/>
        <w:rPr>
          <w:rFonts w:ascii="Arial" w:hAnsi="Arial"/>
        </w:rPr>
      </w:pPr>
      <w:r w:rsidRPr="003276BA">
        <w:rPr>
          <w:rFonts w:ascii="Arial" w:hAnsi="Arial"/>
          <w:sz w:val="24"/>
          <w:szCs w:val="24"/>
        </w:rPr>
        <w:t>(</w:t>
      </w:r>
      <w:r w:rsidRPr="003276BA">
        <w:rPr>
          <w:rFonts w:ascii="Arial" w:hAnsi="Arial"/>
        </w:rPr>
        <w:t>address</w:t>
      </w:r>
      <w:r w:rsidRPr="003276BA">
        <w:rPr>
          <w:rFonts w:ascii="Arial" w:hAnsi="Arial"/>
          <w:sz w:val="24"/>
          <w:szCs w:val="24"/>
        </w:rPr>
        <w:t>)</w:t>
      </w:r>
      <w:r w:rsidR="00993BD7" w:rsidRPr="003276BA">
        <w:rPr>
          <w:rFonts w:ascii="Arial" w:hAnsi="Arial"/>
          <w:sz w:val="24"/>
          <w:szCs w:val="24"/>
          <w:u w:val="single"/>
        </w:rPr>
        <w:t xml:space="preserve"> </w:t>
      </w:r>
      <w:r w:rsidRPr="003276BA">
        <w:rPr>
          <w:rFonts w:ascii="Arial" w:hAnsi="Arial"/>
          <w:u w:val="single"/>
        </w:rPr>
        <w:tab/>
      </w:r>
      <w:r w:rsidR="00993BD7" w:rsidRPr="003276BA">
        <w:rPr>
          <w:rFonts w:ascii="Arial" w:hAnsi="Arial"/>
          <w:u w:val="single"/>
        </w:rPr>
        <w:tab/>
      </w:r>
      <w:r w:rsidRPr="003276BA">
        <w:rPr>
          <w:rFonts w:ascii="Arial" w:hAnsi="Arial"/>
          <w:u w:val="single"/>
        </w:rPr>
        <w:tab/>
      </w:r>
    </w:p>
    <w:p w14:paraId="4A2E4834" w14:textId="77777777" w:rsidR="00993BD7" w:rsidRDefault="00745AF4">
      <w:pPr>
        <w:tabs>
          <w:tab w:val="left" w:pos="7200"/>
          <w:tab w:val="left" w:pos="10350"/>
        </w:tabs>
        <w:spacing w:line="360" w:lineRule="auto"/>
        <w:ind w:left="142"/>
        <w:rPr>
          <w:rFonts w:ascii="Arial" w:hAnsi="Arial"/>
          <w:sz w:val="24"/>
        </w:rPr>
      </w:pPr>
      <w:r>
        <w:rPr>
          <w:rFonts w:ascii="Arial" w:hAnsi="Arial"/>
          <w:sz w:val="24"/>
        </w:rPr>
        <w:t>Days and Times of Operation</w:t>
      </w:r>
      <w:r w:rsidR="00993BD7" w:rsidRPr="00993BD7">
        <w:rPr>
          <w:rFonts w:ascii="Arial" w:hAnsi="Arial"/>
          <w:sz w:val="24"/>
        </w:rPr>
        <w:t xml:space="preserve"> </w:t>
      </w:r>
      <w:r w:rsidR="00993BD7">
        <w:rPr>
          <w:rFonts w:ascii="Arial" w:hAnsi="Arial"/>
          <w:sz w:val="24"/>
          <w:u w:val="single"/>
        </w:rPr>
        <w:tab/>
      </w:r>
      <w:r w:rsidR="00993BD7">
        <w:rPr>
          <w:rFonts w:ascii="Arial" w:hAnsi="Arial"/>
          <w:sz w:val="24"/>
          <w:u w:val="single"/>
        </w:rPr>
        <w:tab/>
      </w:r>
    </w:p>
    <w:p w14:paraId="6C94DB7D" w14:textId="77777777" w:rsidR="00724E72" w:rsidRDefault="00724E72">
      <w:pPr>
        <w:tabs>
          <w:tab w:val="left" w:pos="7200"/>
          <w:tab w:val="left" w:pos="10350"/>
        </w:tabs>
        <w:ind w:left="142"/>
        <w:rPr>
          <w:rFonts w:ascii="Arial" w:hAnsi="Arial"/>
          <w:sz w:val="24"/>
        </w:rPr>
      </w:pPr>
    </w:p>
    <w:p w14:paraId="25B53A21" w14:textId="77777777" w:rsidR="00724E72" w:rsidRDefault="00724E72">
      <w:pPr>
        <w:tabs>
          <w:tab w:val="left" w:pos="1440"/>
          <w:tab w:val="left" w:pos="3960"/>
          <w:tab w:val="left" w:pos="4962"/>
          <w:tab w:val="left" w:pos="5387"/>
          <w:tab w:val="left" w:pos="10348"/>
        </w:tabs>
        <w:ind w:left="142" w:right="-21"/>
        <w:rPr>
          <w:rFonts w:ascii="Arial" w:hAnsi="Arial"/>
          <w:sz w:val="24"/>
        </w:rPr>
      </w:pPr>
      <w:r>
        <w:rPr>
          <w:rFonts w:ascii="Arial" w:hAnsi="Arial"/>
          <w:sz w:val="24"/>
        </w:rPr>
        <w:t>by</w:t>
      </w:r>
      <w:r>
        <w:rPr>
          <w:rFonts w:ascii="Arial" w:hAnsi="Arial"/>
          <w:sz w:val="24"/>
        </w:rPr>
        <w:tab/>
        <w:t xml:space="preserve">Name of Applicant / </w:t>
      </w:r>
      <w:r w:rsidR="00745AF4">
        <w:rPr>
          <w:rFonts w:ascii="Arial" w:hAnsi="Arial"/>
          <w:sz w:val="24"/>
        </w:rPr>
        <w:t>Business</w:t>
      </w:r>
      <w:r>
        <w:rPr>
          <w:rFonts w:ascii="Arial" w:hAnsi="Arial"/>
          <w:sz w:val="24"/>
        </w:rPr>
        <w:tab/>
        <w:t>-</w:t>
      </w:r>
      <w:r>
        <w:rPr>
          <w:rFonts w:ascii="Arial" w:hAnsi="Arial"/>
          <w:sz w:val="24"/>
        </w:rPr>
        <w:tab/>
      </w:r>
      <w:r>
        <w:rPr>
          <w:rFonts w:ascii="Arial" w:hAnsi="Arial"/>
          <w:sz w:val="24"/>
          <w:u w:val="single"/>
        </w:rPr>
        <w:tab/>
      </w:r>
    </w:p>
    <w:p w14:paraId="3483D73C" w14:textId="77777777" w:rsidR="00724E72" w:rsidRDefault="00724E72">
      <w:pPr>
        <w:tabs>
          <w:tab w:val="left" w:pos="1440"/>
          <w:tab w:val="left" w:pos="3960"/>
          <w:tab w:val="left" w:pos="10350"/>
        </w:tabs>
        <w:spacing w:line="120" w:lineRule="auto"/>
        <w:ind w:left="142"/>
        <w:rPr>
          <w:rFonts w:ascii="Arial" w:hAnsi="Arial"/>
          <w:sz w:val="24"/>
        </w:rPr>
      </w:pPr>
    </w:p>
    <w:p w14:paraId="40E4EB12" w14:textId="77777777" w:rsidR="00724E72" w:rsidRDefault="00724E72">
      <w:pPr>
        <w:pStyle w:val="Heading2"/>
        <w:tabs>
          <w:tab w:val="left" w:pos="4962"/>
          <w:tab w:val="left" w:pos="5387"/>
          <w:tab w:val="left" w:pos="10348"/>
        </w:tabs>
        <w:spacing w:line="360" w:lineRule="auto"/>
      </w:pPr>
      <w:r>
        <w:rPr>
          <w:u w:val="none"/>
        </w:rPr>
        <w:tab/>
      </w:r>
      <w:r>
        <w:rPr>
          <w:u w:val="none"/>
        </w:rPr>
        <w:tab/>
        <w:t>Address</w:t>
      </w:r>
      <w:r>
        <w:rPr>
          <w:u w:val="none"/>
        </w:rPr>
        <w:tab/>
        <w:t>-</w:t>
      </w:r>
      <w:r>
        <w:rPr>
          <w:u w:val="none"/>
        </w:rPr>
        <w:tab/>
      </w:r>
      <w:r>
        <w:tab/>
      </w:r>
      <w:r>
        <w:tab/>
      </w:r>
    </w:p>
    <w:p w14:paraId="291AD5F3" w14:textId="77777777" w:rsidR="00724E72" w:rsidRDefault="00724E72">
      <w:pPr>
        <w:tabs>
          <w:tab w:val="left" w:pos="1440"/>
          <w:tab w:val="left" w:pos="5387"/>
          <w:tab w:val="left" w:pos="10350"/>
        </w:tabs>
        <w:spacing w:line="360" w:lineRule="auto"/>
        <w:ind w:left="142"/>
        <w:rPr>
          <w:rFonts w:ascii="Arial" w:hAnsi="Arial"/>
          <w:sz w:val="24"/>
          <w:u w:val="single"/>
        </w:rPr>
      </w:pPr>
      <w:r>
        <w:rPr>
          <w:rFonts w:ascii="Arial" w:hAnsi="Arial"/>
          <w:sz w:val="24"/>
        </w:rPr>
        <w:tab/>
      </w:r>
      <w:r>
        <w:rPr>
          <w:rFonts w:ascii="Arial" w:hAnsi="Arial"/>
          <w:sz w:val="24"/>
        </w:rPr>
        <w:tab/>
      </w:r>
      <w:r>
        <w:rPr>
          <w:rFonts w:ascii="Arial" w:hAnsi="Arial"/>
          <w:sz w:val="24"/>
          <w:u w:val="single"/>
        </w:rPr>
        <w:tab/>
      </w:r>
    </w:p>
    <w:p w14:paraId="058E9EE7" w14:textId="77777777" w:rsidR="00724E72" w:rsidRDefault="00724E72">
      <w:pPr>
        <w:tabs>
          <w:tab w:val="left" w:pos="1440"/>
          <w:tab w:val="left" w:pos="5387"/>
          <w:tab w:val="left" w:pos="10350"/>
        </w:tabs>
        <w:spacing w:line="360" w:lineRule="auto"/>
        <w:rPr>
          <w:rFonts w:ascii="Arial" w:hAnsi="Arial"/>
          <w:sz w:val="24"/>
          <w:u w:val="single"/>
        </w:rPr>
      </w:pPr>
      <w:r>
        <w:rPr>
          <w:rFonts w:ascii="Arial" w:hAnsi="Arial"/>
          <w:sz w:val="24"/>
        </w:rPr>
        <w:tab/>
      </w:r>
      <w:r>
        <w:rPr>
          <w:rFonts w:ascii="Arial" w:hAnsi="Arial"/>
          <w:sz w:val="24"/>
        </w:rPr>
        <w:tab/>
      </w:r>
      <w:r>
        <w:rPr>
          <w:rFonts w:ascii="Arial" w:hAnsi="Arial"/>
          <w:sz w:val="24"/>
          <w:u w:val="single"/>
        </w:rPr>
        <w:tab/>
      </w:r>
    </w:p>
    <w:p w14:paraId="4B72AC4E" w14:textId="77777777" w:rsidR="00724E72" w:rsidRDefault="00724E72">
      <w:pPr>
        <w:tabs>
          <w:tab w:val="left" w:pos="1440"/>
          <w:tab w:val="left" w:pos="3960"/>
        </w:tabs>
        <w:rPr>
          <w:rFonts w:ascii="Arial" w:hAnsi="Arial"/>
          <w:sz w:val="24"/>
        </w:rPr>
      </w:pPr>
    </w:p>
    <w:p w14:paraId="09490282" w14:textId="77777777" w:rsidR="00724E72" w:rsidRDefault="00724E72">
      <w:pPr>
        <w:pStyle w:val="Heading2"/>
        <w:tabs>
          <w:tab w:val="left" w:pos="4962"/>
          <w:tab w:val="left" w:pos="5387"/>
          <w:tab w:val="left" w:pos="10348"/>
        </w:tabs>
        <w:ind w:right="-21"/>
        <w:rPr>
          <w:u w:val="none"/>
        </w:rPr>
      </w:pPr>
      <w:r>
        <w:rPr>
          <w:u w:val="none"/>
        </w:rPr>
        <w:tab/>
      </w:r>
      <w:r>
        <w:rPr>
          <w:u w:val="none"/>
        </w:rPr>
        <w:tab/>
        <w:t>Day to Day Manager</w:t>
      </w:r>
      <w:r>
        <w:rPr>
          <w:u w:val="none"/>
        </w:rPr>
        <w:tab/>
        <w:t>-</w:t>
      </w:r>
      <w:r>
        <w:rPr>
          <w:u w:val="none"/>
        </w:rPr>
        <w:tab/>
      </w:r>
      <w:r>
        <w:tab/>
      </w:r>
      <w:r>
        <w:tab/>
      </w:r>
    </w:p>
    <w:p w14:paraId="50F1E45B" w14:textId="77777777" w:rsidR="00724E72" w:rsidRDefault="00724E72">
      <w:pPr>
        <w:tabs>
          <w:tab w:val="left" w:pos="1440"/>
          <w:tab w:val="left" w:pos="3960"/>
          <w:tab w:val="left" w:pos="10350"/>
        </w:tabs>
        <w:spacing w:line="120" w:lineRule="auto"/>
        <w:rPr>
          <w:rFonts w:ascii="Arial" w:hAnsi="Arial"/>
          <w:sz w:val="24"/>
        </w:rPr>
      </w:pPr>
    </w:p>
    <w:p w14:paraId="6AD25A90" w14:textId="77777777" w:rsidR="00724E72" w:rsidRDefault="00724E72">
      <w:pPr>
        <w:pStyle w:val="Heading2"/>
        <w:tabs>
          <w:tab w:val="clear" w:pos="8640"/>
          <w:tab w:val="left" w:pos="4962"/>
          <w:tab w:val="left" w:pos="5387"/>
          <w:tab w:val="left" w:pos="10348"/>
        </w:tabs>
        <w:spacing w:line="360" w:lineRule="auto"/>
        <w:rPr>
          <w:u w:val="none"/>
        </w:rPr>
      </w:pPr>
      <w:r>
        <w:rPr>
          <w:u w:val="none"/>
        </w:rPr>
        <w:tab/>
      </w:r>
      <w:r>
        <w:rPr>
          <w:u w:val="none"/>
        </w:rPr>
        <w:tab/>
        <w:t>Address</w:t>
      </w:r>
      <w:r>
        <w:rPr>
          <w:u w:val="none"/>
        </w:rPr>
        <w:tab/>
        <w:t>-</w:t>
      </w:r>
      <w:r>
        <w:rPr>
          <w:u w:val="none"/>
        </w:rPr>
        <w:tab/>
      </w:r>
      <w:r>
        <w:tab/>
      </w:r>
    </w:p>
    <w:p w14:paraId="22E9288C" w14:textId="77777777" w:rsidR="00724E72" w:rsidRDefault="00724E72">
      <w:pPr>
        <w:tabs>
          <w:tab w:val="left" w:pos="5387"/>
          <w:tab w:val="left" w:pos="10348"/>
        </w:tabs>
        <w:spacing w:line="360" w:lineRule="auto"/>
        <w:rPr>
          <w:u w:val="single"/>
        </w:rPr>
      </w:pPr>
      <w:r>
        <w:tab/>
      </w:r>
      <w:r>
        <w:rPr>
          <w:u w:val="single"/>
        </w:rPr>
        <w:tab/>
      </w:r>
    </w:p>
    <w:p w14:paraId="65C53B6E" w14:textId="77777777" w:rsidR="00724E72" w:rsidRDefault="00724E72">
      <w:pPr>
        <w:tabs>
          <w:tab w:val="left" w:pos="5387"/>
          <w:tab w:val="left" w:pos="10348"/>
        </w:tabs>
        <w:spacing w:line="360" w:lineRule="auto"/>
        <w:rPr>
          <w:u w:val="single"/>
        </w:rPr>
      </w:pPr>
      <w:r>
        <w:tab/>
      </w:r>
      <w:r>
        <w:rPr>
          <w:u w:val="single"/>
        </w:rPr>
        <w:tab/>
      </w:r>
    </w:p>
    <w:p w14:paraId="5A85CA1E" w14:textId="77777777" w:rsidR="00724E72" w:rsidRDefault="00724E72">
      <w:pPr>
        <w:tabs>
          <w:tab w:val="left" w:pos="1440"/>
          <w:tab w:val="left" w:pos="3960"/>
          <w:tab w:val="left" w:pos="10350"/>
        </w:tabs>
        <w:rPr>
          <w:rFonts w:ascii="Arial" w:hAnsi="Arial"/>
          <w:sz w:val="24"/>
        </w:rPr>
      </w:pPr>
    </w:p>
    <w:p w14:paraId="59A7D4F6" w14:textId="77777777" w:rsidR="00724E72" w:rsidRDefault="00724E72">
      <w:pPr>
        <w:pStyle w:val="Heading7"/>
      </w:pPr>
      <w:r>
        <w:t>OBJECTIONS AND REPRESENTATIONS</w:t>
      </w:r>
    </w:p>
    <w:p w14:paraId="16A1C912" w14:textId="77777777" w:rsidR="00724E72" w:rsidRPr="00BC0F65" w:rsidRDefault="00724E72">
      <w:pPr>
        <w:tabs>
          <w:tab w:val="left" w:pos="1440"/>
          <w:tab w:val="left" w:pos="3960"/>
          <w:tab w:val="left" w:pos="10350"/>
        </w:tabs>
        <w:ind w:right="143"/>
        <w:jc w:val="center"/>
        <w:rPr>
          <w:rFonts w:ascii="Arial" w:hAnsi="Arial"/>
          <w:sz w:val="16"/>
          <w:szCs w:val="16"/>
        </w:rPr>
      </w:pPr>
    </w:p>
    <w:p w14:paraId="57AB7A00" w14:textId="77777777" w:rsidR="00724E72" w:rsidRPr="00BC0F65" w:rsidRDefault="00724E72">
      <w:pPr>
        <w:tabs>
          <w:tab w:val="left" w:pos="1440"/>
          <w:tab w:val="left" w:pos="3960"/>
          <w:tab w:val="left" w:pos="10350"/>
        </w:tabs>
        <w:ind w:left="142" w:right="143"/>
        <w:rPr>
          <w:rFonts w:ascii="Arial" w:hAnsi="Arial"/>
          <w:sz w:val="22"/>
          <w:szCs w:val="22"/>
        </w:rPr>
      </w:pPr>
      <w:r w:rsidRPr="00BC0F65">
        <w:rPr>
          <w:rFonts w:ascii="Arial" w:hAnsi="Arial"/>
          <w:sz w:val="22"/>
          <w:szCs w:val="22"/>
        </w:rPr>
        <w:t>Any objections and representations in relation to the application may be made to Fife Council, Licensing Team,</w:t>
      </w:r>
      <w:r w:rsidR="0055260C" w:rsidRPr="00BC0F65">
        <w:rPr>
          <w:rFonts w:ascii="Arial" w:hAnsi="Arial"/>
          <w:sz w:val="22"/>
          <w:szCs w:val="22"/>
        </w:rPr>
        <w:t xml:space="preserve"> </w:t>
      </w:r>
      <w:r w:rsidR="00B46D49">
        <w:rPr>
          <w:rFonts w:ascii="Arial" w:hAnsi="Arial"/>
          <w:sz w:val="22"/>
          <w:szCs w:val="22"/>
        </w:rPr>
        <w:t xml:space="preserve">Finance &amp; </w:t>
      </w:r>
      <w:r w:rsidR="009A4CD3" w:rsidRPr="00BC0F65">
        <w:rPr>
          <w:rFonts w:ascii="Arial" w:hAnsi="Arial"/>
          <w:sz w:val="22"/>
          <w:szCs w:val="22"/>
        </w:rPr>
        <w:t>Corporate Services</w:t>
      </w:r>
      <w:r w:rsidR="0055260C" w:rsidRPr="00BC0F65">
        <w:rPr>
          <w:rFonts w:ascii="Arial" w:hAnsi="Arial"/>
          <w:sz w:val="22"/>
          <w:szCs w:val="22"/>
        </w:rPr>
        <w:t>,</w:t>
      </w:r>
      <w:r w:rsidRPr="00BC0F65">
        <w:rPr>
          <w:rFonts w:ascii="Arial" w:hAnsi="Arial"/>
          <w:sz w:val="22"/>
          <w:szCs w:val="22"/>
        </w:rPr>
        <w:t xml:space="preserve"> Fife House, North Street, Glenrothes generally within 2</w:t>
      </w:r>
      <w:r w:rsidR="00A610DB" w:rsidRPr="00BC0F65">
        <w:rPr>
          <w:rFonts w:ascii="Arial" w:hAnsi="Arial"/>
          <w:sz w:val="22"/>
          <w:szCs w:val="22"/>
        </w:rPr>
        <w:t>8</w:t>
      </w:r>
      <w:r w:rsidRPr="00BC0F65">
        <w:rPr>
          <w:rFonts w:ascii="Arial" w:hAnsi="Arial"/>
          <w:sz w:val="22"/>
          <w:szCs w:val="22"/>
        </w:rPr>
        <w:t xml:space="preserve"> days of the abovementioned date.  Objections and representations should be made in accordance with the following provisions, </w:t>
      </w:r>
      <w:proofErr w:type="gramStart"/>
      <w:r w:rsidRPr="00BC0F65">
        <w:rPr>
          <w:rFonts w:ascii="Arial" w:hAnsi="Arial"/>
          <w:sz w:val="22"/>
          <w:szCs w:val="22"/>
        </w:rPr>
        <w:t>namely:-</w:t>
      </w:r>
      <w:proofErr w:type="gramEnd"/>
    </w:p>
    <w:p w14:paraId="68743042" w14:textId="77777777" w:rsidR="00724E72" w:rsidRPr="00BC0F65" w:rsidRDefault="00BC0F65" w:rsidP="00BC0F65">
      <w:pPr>
        <w:tabs>
          <w:tab w:val="left" w:pos="720"/>
        </w:tabs>
        <w:ind w:right="143"/>
        <w:rPr>
          <w:rFonts w:ascii="Arial" w:hAnsi="Arial"/>
          <w:sz w:val="16"/>
          <w:szCs w:val="16"/>
        </w:rPr>
      </w:pPr>
      <w:r>
        <w:rPr>
          <w:rFonts w:ascii="Arial" w:hAnsi="Arial"/>
          <w:sz w:val="22"/>
          <w:szCs w:val="22"/>
        </w:rPr>
        <w:tab/>
      </w:r>
      <w:r>
        <w:rPr>
          <w:rFonts w:ascii="Arial" w:hAnsi="Arial"/>
          <w:sz w:val="22"/>
          <w:szCs w:val="22"/>
        </w:rPr>
        <w:tab/>
      </w:r>
    </w:p>
    <w:p w14:paraId="4C6C4126" w14:textId="77777777" w:rsidR="00724E72" w:rsidRPr="00BC0F65" w:rsidRDefault="00926650">
      <w:pPr>
        <w:pStyle w:val="BodyTextIndent"/>
        <w:tabs>
          <w:tab w:val="clear" w:pos="142"/>
          <w:tab w:val="left" w:pos="567"/>
        </w:tabs>
        <w:ind w:left="567" w:right="143" w:hanging="425"/>
        <w:rPr>
          <w:szCs w:val="22"/>
        </w:rPr>
      </w:pPr>
      <w:r w:rsidRPr="00BC0F65">
        <w:rPr>
          <w:szCs w:val="22"/>
        </w:rPr>
        <w:t>1.</w:t>
      </w:r>
      <w:r w:rsidR="00724E72" w:rsidRPr="00BC0F65">
        <w:rPr>
          <w:szCs w:val="22"/>
        </w:rPr>
        <w:tab/>
        <w:t>Any objection or representation relating to an application for the g</w:t>
      </w:r>
      <w:r w:rsidRPr="00BC0F65">
        <w:rPr>
          <w:szCs w:val="22"/>
        </w:rPr>
        <w:t>rant or renewal of a licence wi</w:t>
      </w:r>
      <w:r w:rsidR="00724E72" w:rsidRPr="00BC0F65">
        <w:rPr>
          <w:szCs w:val="22"/>
        </w:rPr>
        <w:t xml:space="preserve">ll be entertained by the </w:t>
      </w:r>
      <w:r w:rsidRPr="00BC0F65">
        <w:rPr>
          <w:szCs w:val="22"/>
        </w:rPr>
        <w:t>Council</w:t>
      </w:r>
      <w:r w:rsidR="00724E72" w:rsidRPr="00BC0F65">
        <w:rPr>
          <w:szCs w:val="22"/>
        </w:rPr>
        <w:t xml:space="preserve"> if, but only if, the objection or representation -</w:t>
      </w:r>
    </w:p>
    <w:p w14:paraId="700C1B3B" w14:textId="77777777" w:rsidR="00724E72" w:rsidRPr="00BC0F65" w:rsidRDefault="00724E72">
      <w:pPr>
        <w:tabs>
          <w:tab w:val="left" w:pos="1440"/>
          <w:tab w:val="left" w:pos="2160"/>
          <w:tab w:val="left" w:pos="2880"/>
          <w:tab w:val="left" w:pos="10350"/>
        </w:tabs>
        <w:ind w:right="143"/>
        <w:rPr>
          <w:rFonts w:ascii="Arial" w:hAnsi="Arial"/>
          <w:sz w:val="12"/>
          <w:szCs w:val="12"/>
        </w:rPr>
      </w:pPr>
    </w:p>
    <w:p w14:paraId="1B7D8AC4" w14:textId="77777777" w:rsidR="00724E72" w:rsidRPr="00BC0F65" w:rsidRDefault="00724E72">
      <w:pPr>
        <w:tabs>
          <w:tab w:val="left" w:pos="567"/>
          <w:tab w:val="left" w:pos="1134"/>
          <w:tab w:val="left" w:pos="2880"/>
          <w:tab w:val="left" w:pos="10350"/>
        </w:tabs>
        <w:ind w:left="2880" w:right="143" w:hanging="2880"/>
        <w:rPr>
          <w:rFonts w:ascii="Arial" w:hAnsi="Arial"/>
          <w:sz w:val="22"/>
          <w:szCs w:val="22"/>
        </w:rPr>
      </w:pPr>
      <w:r w:rsidRPr="00BC0F65">
        <w:rPr>
          <w:rFonts w:ascii="Arial" w:hAnsi="Arial"/>
          <w:sz w:val="22"/>
          <w:szCs w:val="22"/>
        </w:rPr>
        <w:tab/>
        <w:t>(a)</w:t>
      </w:r>
      <w:r w:rsidRPr="00BC0F65">
        <w:rPr>
          <w:rFonts w:ascii="Arial" w:hAnsi="Arial"/>
          <w:sz w:val="22"/>
          <w:szCs w:val="22"/>
        </w:rPr>
        <w:tab/>
        <w:t xml:space="preserve">is in </w:t>
      </w:r>
      <w:proofErr w:type="gramStart"/>
      <w:r w:rsidRPr="00BC0F65">
        <w:rPr>
          <w:rFonts w:ascii="Arial" w:hAnsi="Arial"/>
          <w:sz w:val="22"/>
          <w:szCs w:val="22"/>
        </w:rPr>
        <w:t>writing;</w:t>
      </w:r>
      <w:proofErr w:type="gramEnd"/>
    </w:p>
    <w:p w14:paraId="3A413D12" w14:textId="77777777" w:rsidR="00724E72" w:rsidRPr="00BC0F65" w:rsidRDefault="00BC0F65" w:rsidP="00BC0F65">
      <w:pPr>
        <w:tabs>
          <w:tab w:val="left" w:pos="1575"/>
        </w:tabs>
        <w:ind w:left="2880" w:right="143" w:hanging="2880"/>
        <w:rPr>
          <w:rFonts w:ascii="Arial" w:hAnsi="Arial"/>
          <w:sz w:val="12"/>
          <w:szCs w:val="12"/>
        </w:rPr>
      </w:pPr>
      <w:r>
        <w:rPr>
          <w:rFonts w:ascii="Arial" w:hAnsi="Arial"/>
          <w:sz w:val="22"/>
          <w:szCs w:val="22"/>
        </w:rPr>
        <w:tab/>
      </w:r>
    </w:p>
    <w:p w14:paraId="73D0BA65" w14:textId="77777777" w:rsidR="00724E72" w:rsidRPr="00BC0F65" w:rsidRDefault="00724E72">
      <w:pPr>
        <w:pStyle w:val="BodyTextIndent2"/>
        <w:tabs>
          <w:tab w:val="clear" w:pos="1440"/>
          <w:tab w:val="clear" w:pos="10350"/>
          <w:tab w:val="left" w:pos="1134"/>
          <w:tab w:val="left" w:pos="10490"/>
        </w:tabs>
        <w:ind w:right="143"/>
        <w:rPr>
          <w:sz w:val="22"/>
          <w:szCs w:val="22"/>
        </w:rPr>
      </w:pPr>
      <w:r w:rsidRPr="00BC0F65">
        <w:rPr>
          <w:sz w:val="22"/>
          <w:szCs w:val="22"/>
        </w:rPr>
        <w:tab/>
        <w:t>(b)</w:t>
      </w:r>
      <w:r w:rsidRPr="00BC0F65">
        <w:rPr>
          <w:sz w:val="22"/>
          <w:szCs w:val="22"/>
        </w:rPr>
        <w:tab/>
        <w:t xml:space="preserve">specifies the grounds of the objection or, as the case may be, the nature of the </w:t>
      </w:r>
      <w:proofErr w:type="gramStart"/>
      <w:r w:rsidRPr="00BC0F65">
        <w:rPr>
          <w:sz w:val="22"/>
          <w:szCs w:val="22"/>
        </w:rPr>
        <w:t>representation;</w:t>
      </w:r>
      <w:proofErr w:type="gramEnd"/>
    </w:p>
    <w:p w14:paraId="298BB33F" w14:textId="77777777" w:rsidR="00724E72" w:rsidRPr="00BC0F65" w:rsidRDefault="00724E72">
      <w:pPr>
        <w:tabs>
          <w:tab w:val="left" w:pos="1440"/>
          <w:tab w:val="left" w:pos="2160"/>
          <w:tab w:val="left" w:pos="2880"/>
          <w:tab w:val="left" w:pos="10350"/>
        </w:tabs>
        <w:ind w:left="2880" w:right="143" w:hanging="2880"/>
        <w:rPr>
          <w:rFonts w:ascii="Arial" w:hAnsi="Arial"/>
          <w:sz w:val="12"/>
          <w:szCs w:val="12"/>
        </w:rPr>
      </w:pPr>
    </w:p>
    <w:p w14:paraId="6F6849C8" w14:textId="77777777" w:rsidR="00724E72" w:rsidRPr="00BC0F65" w:rsidRDefault="00724E72">
      <w:pPr>
        <w:tabs>
          <w:tab w:val="left" w:pos="567"/>
          <w:tab w:val="left" w:pos="1134"/>
          <w:tab w:val="left" w:pos="2160"/>
          <w:tab w:val="left" w:pos="2880"/>
          <w:tab w:val="left" w:pos="10350"/>
        </w:tabs>
        <w:ind w:left="2880" w:right="143" w:hanging="2880"/>
        <w:rPr>
          <w:rFonts w:ascii="Arial" w:hAnsi="Arial"/>
          <w:sz w:val="22"/>
          <w:szCs w:val="22"/>
        </w:rPr>
      </w:pPr>
      <w:r w:rsidRPr="00BC0F65">
        <w:rPr>
          <w:rFonts w:ascii="Arial" w:hAnsi="Arial"/>
          <w:sz w:val="22"/>
          <w:szCs w:val="22"/>
        </w:rPr>
        <w:tab/>
        <w:t>(c)</w:t>
      </w:r>
      <w:r w:rsidRPr="00BC0F65">
        <w:rPr>
          <w:rFonts w:ascii="Arial" w:hAnsi="Arial"/>
          <w:sz w:val="22"/>
          <w:szCs w:val="22"/>
        </w:rPr>
        <w:tab/>
        <w:t xml:space="preserve">specifies the name and address of the person making </w:t>
      </w:r>
      <w:proofErr w:type="gramStart"/>
      <w:r w:rsidRPr="00BC0F65">
        <w:rPr>
          <w:rFonts w:ascii="Arial" w:hAnsi="Arial"/>
          <w:sz w:val="22"/>
          <w:szCs w:val="22"/>
        </w:rPr>
        <w:t>it;</w:t>
      </w:r>
      <w:proofErr w:type="gramEnd"/>
    </w:p>
    <w:p w14:paraId="0EE36BF4" w14:textId="77777777" w:rsidR="00724E72" w:rsidRPr="00BC0F65" w:rsidRDefault="00724E72">
      <w:pPr>
        <w:tabs>
          <w:tab w:val="left" w:pos="1440"/>
          <w:tab w:val="left" w:pos="2160"/>
          <w:tab w:val="left" w:pos="2880"/>
          <w:tab w:val="left" w:pos="10350"/>
        </w:tabs>
        <w:ind w:left="2880" w:right="143" w:hanging="2880"/>
        <w:rPr>
          <w:rFonts w:ascii="Arial" w:hAnsi="Arial"/>
          <w:sz w:val="12"/>
          <w:szCs w:val="12"/>
        </w:rPr>
      </w:pPr>
    </w:p>
    <w:p w14:paraId="45B13181" w14:textId="77777777" w:rsidR="00724E72" w:rsidRPr="00BC0F65" w:rsidRDefault="00724E72">
      <w:pPr>
        <w:tabs>
          <w:tab w:val="left" w:pos="567"/>
          <w:tab w:val="left" w:pos="1134"/>
          <w:tab w:val="left" w:pos="2880"/>
          <w:tab w:val="left" w:pos="10350"/>
        </w:tabs>
        <w:ind w:left="2880" w:right="143" w:hanging="2880"/>
        <w:rPr>
          <w:rFonts w:ascii="Arial" w:hAnsi="Arial"/>
          <w:sz w:val="22"/>
          <w:szCs w:val="22"/>
        </w:rPr>
      </w:pPr>
      <w:r w:rsidRPr="00BC0F65">
        <w:rPr>
          <w:rFonts w:ascii="Arial" w:hAnsi="Arial"/>
          <w:sz w:val="22"/>
          <w:szCs w:val="22"/>
        </w:rPr>
        <w:tab/>
        <w:t>(d)</w:t>
      </w:r>
      <w:r w:rsidRPr="00BC0F65">
        <w:rPr>
          <w:rFonts w:ascii="Arial" w:hAnsi="Arial"/>
          <w:sz w:val="22"/>
          <w:szCs w:val="22"/>
        </w:rPr>
        <w:tab/>
        <w:t>is signed by him or</w:t>
      </w:r>
      <w:r w:rsidR="00130E95" w:rsidRPr="00BC0F65">
        <w:rPr>
          <w:rFonts w:ascii="Arial" w:hAnsi="Arial"/>
          <w:sz w:val="22"/>
          <w:szCs w:val="22"/>
        </w:rPr>
        <w:t xml:space="preserve"> her or</w:t>
      </w:r>
      <w:r w:rsidRPr="00BC0F65">
        <w:rPr>
          <w:rFonts w:ascii="Arial" w:hAnsi="Arial"/>
          <w:sz w:val="22"/>
          <w:szCs w:val="22"/>
        </w:rPr>
        <w:t xml:space="preserve"> on </w:t>
      </w:r>
      <w:r w:rsidR="00130E95" w:rsidRPr="00BC0F65">
        <w:rPr>
          <w:rFonts w:ascii="Arial" w:hAnsi="Arial"/>
          <w:sz w:val="22"/>
          <w:szCs w:val="22"/>
        </w:rPr>
        <w:t>t</w:t>
      </w:r>
      <w:r w:rsidRPr="00BC0F65">
        <w:rPr>
          <w:rFonts w:ascii="Arial" w:hAnsi="Arial"/>
          <w:sz w:val="22"/>
          <w:szCs w:val="22"/>
        </w:rPr>
        <w:t>h</w:t>
      </w:r>
      <w:r w:rsidR="00130E95" w:rsidRPr="00BC0F65">
        <w:rPr>
          <w:rFonts w:ascii="Arial" w:hAnsi="Arial"/>
          <w:sz w:val="22"/>
          <w:szCs w:val="22"/>
        </w:rPr>
        <w:t>eir</w:t>
      </w:r>
      <w:r w:rsidRPr="00BC0F65">
        <w:rPr>
          <w:rFonts w:ascii="Arial" w:hAnsi="Arial"/>
          <w:sz w:val="22"/>
          <w:szCs w:val="22"/>
        </w:rPr>
        <w:t xml:space="preserve"> </w:t>
      </w:r>
      <w:proofErr w:type="gramStart"/>
      <w:r w:rsidRPr="00BC0F65">
        <w:rPr>
          <w:rFonts w:ascii="Arial" w:hAnsi="Arial"/>
          <w:sz w:val="22"/>
          <w:szCs w:val="22"/>
        </w:rPr>
        <w:t>behalf;</w:t>
      </w:r>
      <w:proofErr w:type="gramEnd"/>
    </w:p>
    <w:p w14:paraId="39C4EEBE" w14:textId="77777777" w:rsidR="00724E72" w:rsidRPr="00BC0F65" w:rsidRDefault="00724E72">
      <w:pPr>
        <w:tabs>
          <w:tab w:val="left" w:pos="1440"/>
          <w:tab w:val="left" w:pos="2160"/>
          <w:tab w:val="left" w:pos="2880"/>
          <w:tab w:val="left" w:pos="10350"/>
        </w:tabs>
        <w:ind w:left="2880" w:right="143" w:hanging="2880"/>
        <w:rPr>
          <w:rFonts w:ascii="Arial" w:hAnsi="Arial"/>
          <w:sz w:val="12"/>
          <w:szCs w:val="12"/>
        </w:rPr>
      </w:pPr>
    </w:p>
    <w:p w14:paraId="5307B06F" w14:textId="77777777" w:rsidR="00724E72" w:rsidRPr="00BC0F65" w:rsidRDefault="00467E43">
      <w:pPr>
        <w:pStyle w:val="BodyTextIndent3"/>
        <w:ind w:right="143"/>
        <w:rPr>
          <w:szCs w:val="22"/>
        </w:rPr>
      </w:pPr>
      <w:r w:rsidRPr="00BC0F65">
        <w:rPr>
          <w:szCs w:val="22"/>
        </w:rPr>
        <w:tab/>
        <w:t>(e)</w:t>
      </w:r>
      <w:r w:rsidRPr="00BC0F65">
        <w:rPr>
          <w:szCs w:val="22"/>
        </w:rPr>
        <w:tab/>
        <w:t>i</w:t>
      </w:r>
      <w:r w:rsidR="00724E72" w:rsidRPr="00BC0F65">
        <w:rPr>
          <w:szCs w:val="22"/>
        </w:rPr>
        <w:t>s made to the</w:t>
      </w:r>
      <w:r w:rsidR="00130E95" w:rsidRPr="00BC0F65">
        <w:rPr>
          <w:szCs w:val="22"/>
        </w:rPr>
        <w:t xml:space="preserve"> Council</w:t>
      </w:r>
      <w:r w:rsidR="00724E72" w:rsidRPr="00BC0F65">
        <w:rPr>
          <w:szCs w:val="22"/>
        </w:rPr>
        <w:t xml:space="preserve"> within 2</w:t>
      </w:r>
      <w:r w:rsidR="00A610DB" w:rsidRPr="00BC0F65">
        <w:rPr>
          <w:szCs w:val="22"/>
        </w:rPr>
        <w:t>8</w:t>
      </w:r>
      <w:r w:rsidR="00724E72" w:rsidRPr="00BC0F65">
        <w:rPr>
          <w:szCs w:val="22"/>
        </w:rPr>
        <w:t xml:space="preserve"> days of whichever is the later or</w:t>
      </w:r>
      <w:r w:rsidR="00130E95" w:rsidRPr="00BC0F65">
        <w:rPr>
          <w:szCs w:val="22"/>
        </w:rPr>
        <w:t xml:space="preserve"> </w:t>
      </w:r>
      <w:r w:rsidR="00724E72" w:rsidRPr="00BC0F65">
        <w:rPr>
          <w:szCs w:val="22"/>
        </w:rPr>
        <w:t>latest of the following dates -</w:t>
      </w:r>
    </w:p>
    <w:p w14:paraId="6908821D" w14:textId="77777777" w:rsidR="00724E72" w:rsidRPr="00BC0F65" w:rsidRDefault="00724E72">
      <w:pPr>
        <w:tabs>
          <w:tab w:val="left" w:pos="1440"/>
          <w:tab w:val="left" w:pos="2160"/>
          <w:tab w:val="left" w:pos="2880"/>
          <w:tab w:val="left" w:pos="10350"/>
        </w:tabs>
        <w:ind w:right="143"/>
        <w:rPr>
          <w:rFonts w:ascii="Arial" w:hAnsi="Arial"/>
          <w:sz w:val="12"/>
          <w:szCs w:val="12"/>
        </w:rPr>
      </w:pPr>
    </w:p>
    <w:p w14:paraId="0674930A" w14:textId="77777777" w:rsidR="00724E72" w:rsidRPr="00BC0F65" w:rsidRDefault="00724E72">
      <w:pPr>
        <w:tabs>
          <w:tab w:val="left" w:pos="1134"/>
          <w:tab w:val="left" w:pos="1560"/>
          <w:tab w:val="left" w:pos="2160"/>
          <w:tab w:val="left" w:pos="10350"/>
        </w:tabs>
        <w:ind w:left="1560" w:right="143" w:hanging="1560"/>
        <w:rPr>
          <w:rFonts w:ascii="Arial" w:hAnsi="Arial"/>
          <w:sz w:val="22"/>
          <w:szCs w:val="22"/>
        </w:rPr>
      </w:pPr>
      <w:r w:rsidRPr="00BC0F65">
        <w:rPr>
          <w:rFonts w:ascii="Arial" w:hAnsi="Arial"/>
          <w:sz w:val="22"/>
          <w:szCs w:val="22"/>
        </w:rPr>
        <w:tab/>
        <w:t>(i)</w:t>
      </w:r>
      <w:r w:rsidRPr="00BC0F65">
        <w:rPr>
          <w:rFonts w:ascii="Arial" w:hAnsi="Arial"/>
          <w:sz w:val="22"/>
          <w:szCs w:val="22"/>
        </w:rPr>
        <w:tab/>
        <w:t xml:space="preserve">where public notice of the application was </w:t>
      </w:r>
      <w:r w:rsidR="00130E95" w:rsidRPr="00BC0F65">
        <w:rPr>
          <w:rFonts w:ascii="Arial" w:hAnsi="Arial"/>
          <w:sz w:val="22"/>
          <w:szCs w:val="22"/>
        </w:rPr>
        <w:t>advertised</w:t>
      </w:r>
      <w:r w:rsidRPr="00BC0F65">
        <w:rPr>
          <w:rFonts w:ascii="Arial" w:hAnsi="Arial"/>
          <w:sz w:val="22"/>
          <w:szCs w:val="22"/>
        </w:rPr>
        <w:t xml:space="preserve"> in a newspaper, the date when it was first so </w:t>
      </w:r>
      <w:proofErr w:type="gramStart"/>
      <w:r w:rsidR="00130E95" w:rsidRPr="00BC0F65">
        <w:rPr>
          <w:rFonts w:ascii="Arial" w:hAnsi="Arial"/>
          <w:sz w:val="22"/>
          <w:szCs w:val="22"/>
        </w:rPr>
        <w:t>advertised</w:t>
      </w:r>
      <w:r w:rsidRPr="00BC0F65">
        <w:rPr>
          <w:rFonts w:ascii="Arial" w:hAnsi="Arial"/>
          <w:sz w:val="22"/>
          <w:szCs w:val="22"/>
        </w:rPr>
        <w:t>;</w:t>
      </w:r>
      <w:proofErr w:type="gramEnd"/>
    </w:p>
    <w:p w14:paraId="4139ADD1" w14:textId="77777777" w:rsidR="00724E72" w:rsidRPr="00BC0F65" w:rsidRDefault="00724E72">
      <w:pPr>
        <w:tabs>
          <w:tab w:val="left" w:pos="1134"/>
          <w:tab w:val="left" w:pos="1560"/>
          <w:tab w:val="left" w:pos="2880"/>
          <w:tab w:val="left" w:pos="3261"/>
          <w:tab w:val="left" w:pos="10350"/>
        </w:tabs>
        <w:ind w:left="1560" w:right="143" w:hanging="1560"/>
        <w:rPr>
          <w:rFonts w:ascii="Arial" w:hAnsi="Arial"/>
          <w:sz w:val="22"/>
          <w:szCs w:val="22"/>
        </w:rPr>
      </w:pPr>
      <w:r w:rsidRPr="00BC0F65">
        <w:rPr>
          <w:rFonts w:ascii="Arial" w:hAnsi="Arial"/>
          <w:sz w:val="22"/>
          <w:szCs w:val="22"/>
        </w:rPr>
        <w:tab/>
        <w:t>(ii)</w:t>
      </w:r>
      <w:r w:rsidRPr="00BC0F65">
        <w:rPr>
          <w:rFonts w:ascii="Arial" w:hAnsi="Arial"/>
          <w:sz w:val="22"/>
          <w:szCs w:val="22"/>
        </w:rPr>
        <w:tab/>
      </w:r>
      <w:r w:rsidR="00130E95" w:rsidRPr="00BC0F65">
        <w:rPr>
          <w:rFonts w:ascii="Arial" w:hAnsi="Arial"/>
          <w:sz w:val="22"/>
          <w:szCs w:val="22"/>
        </w:rPr>
        <w:t>where the</w:t>
      </w:r>
      <w:r w:rsidRPr="00BC0F65">
        <w:rPr>
          <w:rFonts w:ascii="Arial" w:hAnsi="Arial"/>
          <w:sz w:val="22"/>
          <w:szCs w:val="22"/>
        </w:rPr>
        <w:t xml:space="preserve"> Council ha</w:t>
      </w:r>
      <w:r w:rsidR="00130E95" w:rsidRPr="00BC0F65">
        <w:rPr>
          <w:rFonts w:ascii="Arial" w:hAnsi="Arial"/>
          <w:sz w:val="22"/>
          <w:szCs w:val="22"/>
        </w:rPr>
        <w:t>s</w:t>
      </w:r>
      <w:r w:rsidRPr="00BC0F65">
        <w:rPr>
          <w:rFonts w:ascii="Arial" w:hAnsi="Arial"/>
          <w:sz w:val="22"/>
          <w:szCs w:val="22"/>
        </w:rPr>
        <w:t xml:space="preserve"> required the applicant to display the Notice </w:t>
      </w:r>
      <w:r w:rsidR="00130E95" w:rsidRPr="00BC0F65">
        <w:rPr>
          <w:rFonts w:ascii="Arial" w:hAnsi="Arial"/>
          <w:sz w:val="22"/>
          <w:szCs w:val="22"/>
        </w:rPr>
        <w:t xml:space="preserve">for a second time, the date the Council specified in the second </w:t>
      </w:r>
      <w:proofErr w:type="gramStart"/>
      <w:r w:rsidR="00130E95" w:rsidRPr="00BC0F65">
        <w:rPr>
          <w:rFonts w:ascii="Arial" w:hAnsi="Arial"/>
          <w:sz w:val="22"/>
          <w:szCs w:val="22"/>
        </w:rPr>
        <w:t>notice</w:t>
      </w:r>
      <w:r w:rsidRPr="00BC0F65">
        <w:rPr>
          <w:rFonts w:ascii="Arial" w:hAnsi="Arial"/>
          <w:sz w:val="22"/>
          <w:szCs w:val="22"/>
        </w:rPr>
        <w:t>;</w:t>
      </w:r>
      <w:proofErr w:type="gramEnd"/>
    </w:p>
    <w:p w14:paraId="5CCDF3D4" w14:textId="77777777" w:rsidR="00724E72" w:rsidRPr="00BC0F65" w:rsidRDefault="00724E72">
      <w:pPr>
        <w:tabs>
          <w:tab w:val="left" w:pos="1134"/>
          <w:tab w:val="left" w:pos="1560"/>
          <w:tab w:val="left" w:pos="2880"/>
          <w:tab w:val="left" w:pos="3600"/>
          <w:tab w:val="left" w:pos="10350"/>
        </w:tabs>
        <w:ind w:left="3600" w:right="143" w:hanging="3600"/>
        <w:rPr>
          <w:rFonts w:ascii="Arial" w:hAnsi="Arial"/>
          <w:sz w:val="22"/>
          <w:szCs w:val="22"/>
        </w:rPr>
      </w:pPr>
      <w:r w:rsidRPr="00BC0F65">
        <w:rPr>
          <w:rFonts w:ascii="Arial" w:hAnsi="Arial"/>
          <w:sz w:val="22"/>
          <w:szCs w:val="22"/>
        </w:rPr>
        <w:tab/>
        <w:t>(iii)</w:t>
      </w:r>
      <w:r w:rsidRPr="00BC0F65">
        <w:rPr>
          <w:rFonts w:ascii="Arial" w:hAnsi="Arial"/>
          <w:sz w:val="22"/>
          <w:szCs w:val="22"/>
        </w:rPr>
        <w:tab/>
        <w:t>in any other case, the date when the application was made to the</w:t>
      </w:r>
      <w:r w:rsidR="00130E95" w:rsidRPr="00BC0F65">
        <w:rPr>
          <w:rFonts w:ascii="Arial" w:hAnsi="Arial"/>
          <w:sz w:val="22"/>
          <w:szCs w:val="22"/>
        </w:rPr>
        <w:t xml:space="preserve"> Council</w:t>
      </w:r>
      <w:r w:rsidRPr="00BC0F65">
        <w:rPr>
          <w:rFonts w:ascii="Arial" w:hAnsi="Arial"/>
          <w:sz w:val="22"/>
          <w:szCs w:val="22"/>
        </w:rPr>
        <w:t>.</w:t>
      </w:r>
    </w:p>
    <w:p w14:paraId="6410021A" w14:textId="77777777" w:rsidR="00724E72" w:rsidRPr="00BC0F65" w:rsidRDefault="00724E72">
      <w:pPr>
        <w:tabs>
          <w:tab w:val="left" w:pos="1440"/>
          <w:tab w:val="left" w:pos="2160"/>
          <w:tab w:val="left" w:pos="2880"/>
          <w:tab w:val="left" w:pos="3600"/>
          <w:tab w:val="left" w:pos="10350"/>
        </w:tabs>
        <w:ind w:right="143"/>
        <w:rPr>
          <w:rFonts w:ascii="Arial" w:hAnsi="Arial"/>
          <w:sz w:val="16"/>
          <w:szCs w:val="16"/>
        </w:rPr>
      </w:pPr>
    </w:p>
    <w:p w14:paraId="552D8379" w14:textId="77777777" w:rsidR="00724E72" w:rsidRPr="00BC0F65" w:rsidRDefault="00926650">
      <w:pPr>
        <w:tabs>
          <w:tab w:val="left" w:pos="0"/>
          <w:tab w:val="left" w:pos="567"/>
          <w:tab w:val="left" w:pos="2880"/>
          <w:tab w:val="left" w:pos="3600"/>
          <w:tab w:val="left" w:pos="10350"/>
        </w:tabs>
        <w:ind w:left="567" w:right="143" w:hanging="425"/>
        <w:rPr>
          <w:rFonts w:ascii="Arial" w:hAnsi="Arial"/>
          <w:sz w:val="22"/>
          <w:szCs w:val="22"/>
        </w:rPr>
      </w:pPr>
      <w:r w:rsidRPr="00BC0F65">
        <w:rPr>
          <w:rFonts w:ascii="Arial" w:hAnsi="Arial"/>
          <w:sz w:val="22"/>
          <w:szCs w:val="22"/>
        </w:rPr>
        <w:t>2.</w:t>
      </w:r>
      <w:r w:rsidR="00130E95" w:rsidRPr="00BC0F65">
        <w:rPr>
          <w:rFonts w:ascii="Arial" w:hAnsi="Arial"/>
          <w:sz w:val="22"/>
          <w:szCs w:val="22"/>
        </w:rPr>
        <w:tab/>
        <w:t xml:space="preserve">Notwithstanding </w:t>
      </w:r>
      <w:r w:rsidR="00724E72" w:rsidRPr="00BC0F65">
        <w:rPr>
          <w:rFonts w:ascii="Arial" w:hAnsi="Arial"/>
          <w:sz w:val="22"/>
          <w:szCs w:val="22"/>
        </w:rPr>
        <w:t>1</w:t>
      </w:r>
      <w:r w:rsidR="00130E95" w:rsidRPr="00BC0F65">
        <w:rPr>
          <w:rFonts w:ascii="Arial" w:hAnsi="Arial"/>
          <w:sz w:val="22"/>
          <w:szCs w:val="22"/>
        </w:rPr>
        <w:t xml:space="preserve">. </w:t>
      </w:r>
      <w:r w:rsidR="00724E72" w:rsidRPr="00BC0F65">
        <w:rPr>
          <w:rFonts w:ascii="Arial" w:hAnsi="Arial"/>
          <w:sz w:val="22"/>
          <w:szCs w:val="22"/>
        </w:rPr>
        <w:t xml:space="preserve">(e) above, it shall be competent for </w:t>
      </w:r>
      <w:r w:rsidR="00130E95" w:rsidRPr="00BC0F65">
        <w:rPr>
          <w:rFonts w:ascii="Arial" w:hAnsi="Arial"/>
          <w:sz w:val="22"/>
          <w:szCs w:val="22"/>
        </w:rPr>
        <w:t>the Council</w:t>
      </w:r>
      <w:r w:rsidR="00724E72" w:rsidRPr="00BC0F65">
        <w:rPr>
          <w:rFonts w:ascii="Arial" w:hAnsi="Arial"/>
          <w:sz w:val="22"/>
          <w:szCs w:val="22"/>
        </w:rPr>
        <w:t xml:space="preserve"> to entertain an objection or representation received by </w:t>
      </w:r>
      <w:r w:rsidR="00130E95" w:rsidRPr="00BC0F65">
        <w:rPr>
          <w:rFonts w:ascii="Arial" w:hAnsi="Arial"/>
          <w:sz w:val="22"/>
          <w:szCs w:val="22"/>
        </w:rPr>
        <w:t xml:space="preserve">it </w:t>
      </w:r>
      <w:r w:rsidR="00724E72" w:rsidRPr="00BC0F65">
        <w:rPr>
          <w:rFonts w:ascii="Arial" w:hAnsi="Arial"/>
          <w:sz w:val="22"/>
          <w:szCs w:val="22"/>
        </w:rPr>
        <w:t xml:space="preserve">before </w:t>
      </w:r>
      <w:r w:rsidR="00130E95" w:rsidRPr="00BC0F65">
        <w:rPr>
          <w:rFonts w:ascii="Arial" w:hAnsi="Arial"/>
          <w:sz w:val="22"/>
          <w:szCs w:val="22"/>
        </w:rPr>
        <w:t>i</w:t>
      </w:r>
      <w:r w:rsidR="00724E72" w:rsidRPr="00BC0F65">
        <w:rPr>
          <w:rFonts w:ascii="Arial" w:hAnsi="Arial"/>
          <w:sz w:val="22"/>
          <w:szCs w:val="22"/>
        </w:rPr>
        <w:t>t take</w:t>
      </w:r>
      <w:r w:rsidR="00130E95" w:rsidRPr="00BC0F65">
        <w:rPr>
          <w:rFonts w:ascii="Arial" w:hAnsi="Arial"/>
          <w:sz w:val="22"/>
          <w:szCs w:val="22"/>
        </w:rPr>
        <w:t xml:space="preserve">s a final decision </w:t>
      </w:r>
      <w:r w:rsidR="00724E72" w:rsidRPr="00BC0F65">
        <w:rPr>
          <w:rFonts w:ascii="Arial" w:hAnsi="Arial"/>
          <w:sz w:val="22"/>
          <w:szCs w:val="22"/>
        </w:rPr>
        <w:t xml:space="preserve">on the application if </w:t>
      </w:r>
      <w:r w:rsidR="00130E95" w:rsidRPr="00BC0F65">
        <w:rPr>
          <w:rFonts w:ascii="Arial" w:hAnsi="Arial"/>
          <w:sz w:val="22"/>
          <w:szCs w:val="22"/>
        </w:rPr>
        <w:t>it</w:t>
      </w:r>
      <w:r w:rsidR="00724E72" w:rsidRPr="00BC0F65">
        <w:rPr>
          <w:rFonts w:ascii="Arial" w:hAnsi="Arial"/>
          <w:sz w:val="22"/>
          <w:szCs w:val="22"/>
        </w:rPr>
        <w:t xml:space="preserve"> </w:t>
      </w:r>
      <w:r w:rsidR="00130E95" w:rsidRPr="00BC0F65">
        <w:rPr>
          <w:rFonts w:ascii="Arial" w:hAnsi="Arial"/>
          <w:sz w:val="22"/>
          <w:szCs w:val="22"/>
        </w:rPr>
        <w:t>is</w:t>
      </w:r>
      <w:r w:rsidR="00724E72" w:rsidRPr="00BC0F65">
        <w:rPr>
          <w:rFonts w:ascii="Arial" w:hAnsi="Arial"/>
          <w:sz w:val="22"/>
          <w:szCs w:val="22"/>
        </w:rPr>
        <w:t xml:space="preserve"> satisfied that there is sufficient reason why </w:t>
      </w:r>
      <w:r w:rsidR="00130E95" w:rsidRPr="00BC0F65">
        <w:rPr>
          <w:rFonts w:ascii="Arial" w:hAnsi="Arial"/>
          <w:sz w:val="22"/>
          <w:szCs w:val="22"/>
        </w:rPr>
        <w:t>the objection</w:t>
      </w:r>
      <w:r w:rsidR="005D0121" w:rsidRPr="00BC0F65">
        <w:rPr>
          <w:rFonts w:ascii="Arial" w:hAnsi="Arial"/>
          <w:sz w:val="22"/>
          <w:szCs w:val="22"/>
        </w:rPr>
        <w:t xml:space="preserve"> or representation</w:t>
      </w:r>
      <w:r w:rsidR="00724E72" w:rsidRPr="00BC0F65">
        <w:rPr>
          <w:rFonts w:ascii="Arial" w:hAnsi="Arial"/>
          <w:sz w:val="22"/>
          <w:szCs w:val="22"/>
        </w:rPr>
        <w:t xml:space="preserve"> was not made in the time required.</w:t>
      </w:r>
    </w:p>
    <w:p w14:paraId="4E19A59A" w14:textId="77777777" w:rsidR="00BC0F65" w:rsidRPr="00BC0F65" w:rsidRDefault="00BC0F65">
      <w:pPr>
        <w:tabs>
          <w:tab w:val="left" w:pos="1440"/>
          <w:tab w:val="left" w:pos="2160"/>
          <w:tab w:val="left" w:pos="2880"/>
          <w:tab w:val="left" w:pos="3600"/>
          <w:tab w:val="left" w:pos="10350"/>
        </w:tabs>
        <w:ind w:left="2160" w:right="143" w:hanging="2160"/>
        <w:rPr>
          <w:rFonts w:ascii="Arial" w:hAnsi="Arial"/>
          <w:sz w:val="16"/>
          <w:szCs w:val="16"/>
        </w:rPr>
      </w:pPr>
    </w:p>
    <w:p w14:paraId="48F2ED52" w14:textId="77777777" w:rsidR="00724E72" w:rsidRPr="00BC0F65" w:rsidRDefault="00926650">
      <w:pPr>
        <w:tabs>
          <w:tab w:val="left" w:pos="567"/>
          <w:tab w:val="left" w:pos="2880"/>
          <w:tab w:val="left" w:pos="3600"/>
          <w:tab w:val="left" w:pos="10350"/>
        </w:tabs>
        <w:ind w:left="567" w:right="143" w:hanging="425"/>
        <w:rPr>
          <w:rFonts w:ascii="Arial" w:hAnsi="Arial"/>
          <w:sz w:val="22"/>
          <w:szCs w:val="22"/>
        </w:rPr>
      </w:pPr>
      <w:r w:rsidRPr="00BC0F65">
        <w:rPr>
          <w:rFonts w:ascii="Arial" w:hAnsi="Arial"/>
          <w:sz w:val="22"/>
          <w:szCs w:val="22"/>
        </w:rPr>
        <w:t>3.</w:t>
      </w:r>
      <w:r w:rsidR="00724E72" w:rsidRPr="00BC0F65">
        <w:rPr>
          <w:rFonts w:ascii="Arial" w:hAnsi="Arial"/>
          <w:sz w:val="22"/>
          <w:szCs w:val="22"/>
        </w:rPr>
        <w:tab/>
        <w:t>An objection or representation sha</w:t>
      </w:r>
      <w:r w:rsidR="005D0121" w:rsidRPr="00BC0F65">
        <w:rPr>
          <w:rFonts w:ascii="Arial" w:hAnsi="Arial"/>
          <w:sz w:val="22"/>
          <w:szCs w:val="22"/>
        </w:rPr>
        <w:t xml:space="preserve">ll be made for the purposes of </w:t>
      </w:r>
      <w:r w:rsidR="00724E72" w:rsidRPr="00BC0F65">
        <w:rPr>
          <w:rFonts w:ascii="Arial" w:hAnsi="Arial"/>
          <w:sz w:val="22"/>
          <w:szCs w:val="22"/>
        </w:rPr>
        <w:t>1</w:t>
      </w:r>
      <w:r w:rsidR="005D0121" w:rsidRPr="00BC0F65">
        <w:rPr>
          <w:rFonts w:ascii="Arial" w:hAnsi="Arial"/>
          <w:sz w:val="22"/>
          <w:szCs w:val="22"/>
        </w:rPr>
        <w:t>.</w:t>
      </w:r>
      <w:r w:rsidR="00724E72" w:rsidRPr="00BC0F65">
        <w:rPr>
          <w:rFonts w:ascii="Arial" w:hAnsi="Arial"/>
          <w:sz w:val="22"/>
          <w:szCs w:val="22"/>
        </w:rPr>
        <w:t xml:space="preserve"> above if it is delivered by hand</w:t>
      </w:r>
      <w:r w:rsidR="005D0121" w:rsidRPr="00BC0F65">
        <w:rPr>
          <w:rFonts w:ascii="Arial" w:hAnsi="Arial"/>
          <w:sz w:val="22"/>
          <w:szCs w:val="22"/>
        </w:rPr>
        <w:t>,</w:t>
      </w:r>
      <w:r w:rsidR="00724E72" w:rsidRPr="00BC0F65">
        <w:rPr>
          <w:rFonts w:ascii="Arial" w:hAnsi="Arial"/>
          <w:sz w:val="22"/>
          <w:szCs w:val="22"/>
        </w:rPr>
        <w:t xml:space="preserve"> within the time </w:t>
      </w:r>
      <w:r w:rsidR="005D0121" w:rsidRPr="00BC0F65">
        <w:rPr>
          <w:rFonts w:ascii="Arial" w:hAnsi="Arial"/>
          <w:sz w:val="22"/>
          <w:szCs w:val="22"/>
        </w:rPr>
        <w:t>limit</w:t>
      </w:r>
      <w:r w:rsidR="00724E72" w:rsidRPr="00BC0F65">
        <w:rPr>
          <w:rFonts w:ascii="Arial" w:hAnsi="Arial"/>
          <w:sz w:val="22"/>
          <w:szCs w:val="22"/>
        </w:rPr>
        <w:t xml:space="preserve"> specified</w:t>
      </w:r>
      <w:r w:rsidR="005D0121" w:rsidRPr="00BC0F65">
        <w:rPr>
          <w:rFonts w:ascii="Arial" w:hAnsi="Arial"/>
          <w:sz w:val="22"/>
          <w:szCs w:val="22"/>
        </w:rPr>
        <w:t>,</w:t>
      </w:r>
      <w:r w:rsidR="00724E72" w:rsidRPr="00BC0F65">
        <w:rPr>
          <w:rFonts w:ascii="Arial" w:hAnsi="Arial"/>
          <w:sz w:val="22"/>
          <w:szCs w:val="22"/>
        </w:rPr>
        <w:t xml:space="preserve"> to the </w:t>
      </w:r>
      <w:r w:rsidR="005D0121" w:rsidRPr="00BC0F65">
        <w:rPr>
          <w:rFonts w:ascii="Arial" w:hAnsi="Arial"/>
          <w:sz w:val="22"/>
          <w:szCs w:val="22"/>
        </w:rPr>
        <w:t>Council</w:t>
      </w:r>
      <w:r w:rsidR="00724E72" w:rsidRPr="00BC0F65">
        <w:rPr>
          <w:rFonts w:ascii="Arial" w:hAnsi="Arial"/>
          <w:sz w:val="22"/>
          <w:szCs w:val="22"/>
        </w:rPr>
        <w:t xml:space="preserve"> or posted (by registered or recorded delivery post) so that in the normal course of post it might be expected to be delivered within that time.</w:t>
      </w:r>
    </w:p>
    <w:p w14:paraId="2A873D9B" w14:textId="77777777" w:rsidR="00BC0F65" w:rsidRPr="00BC0F65" w:rsidRDefault="00BC0F65">
      <w:pPr>
        <w:tabs>
          <w:tab w:val="left" w:pos="7200"/>
          <w:tab w:val="left" w:pos="10170"/>
        </w:tabs>
        <w:ind w:left="142"/>
        <w:rPr>
          <w:rFonts w:ascii="Arial" w:hAnsi="Arial"/>
          <w:sz w:val="16"/>
          <w:szCs w:val="16"/>
        </w:rPr>
      </w:pPr>
    </w:p>
    <w:p w14:paraId="21531C7B" w14:textId="77777777" w:rsidR="00BC0F65" w:rsidRDefault="00BC0F65">
      <w:pPr>
        <w:tabs>
          <w:tab w:val="left" w:pos="7200"/>
          <w:tab w:val="left" w:pos="10170"/>
        </w:tabs>
        <w:ind w:left="142"/>
        <w:rPr>
          <w:rFonts w:ascii="Arial" w:hAnsi="Arial"/>
          <w:b/>
          <w:sz w:val="22"/>
          <w:szCs w:val="22"/>
        </w:rPr>
      </w:pPr>
      <w:r w:rsidRPr="00BC0F65">
        <w:rPr>
          <w:rFonts w:ascii="Arial" w:hAnsi="Arial"/>
          <w:b/>
          <w:sz w:val="22"/>
          <w:szCs w:val="22"/>
        </w:rPr>
        <w:t>Any objection</w:t>
      </w:r>
      <w:r>
        <w:rPr>
          <w:rFonts w:ascii="Arial" w:hAnsi="Arial"/>
          <w:b/>
          <w:sz w:val="22"/>
          <w:szCs w:val="22"/>
        </w:rPr>
        <w:t xml:space="preserve"> </w:t>
      </w:r>
      <w:r w:rsidRPr="00BC0F65">
        <w:rPr>
          <w:rFonts w:ascii="Arial" w:hAnsi="Arial"/>
          <w:b/>
          <w:sz w:val="22"/>
          <w:szCs w:val="22"/>
        </w:rPr>
        <w:t>/</w:t>
      </w:r>
      <w:r>
        <w:rPr>
          <w:rFonts w:ascii="Arial" w:hAnsi="Arial"/>
          <w:b/>
          <w:sz w:val="22"/>
          <w:szCs w:val="22"/>
        </w:rPr>
        <w:t xml:space="preserve"> </w:t>
      </w:r>
      <w:r w:rsidRPr="00BC0F65">
        <w:rPr>
          <w:rFonts w:ascii="Arial" w:hAnsi="Arial"/>
          <w:b/>
          <w:sz w:val="22"/>
          <w:szCs w:val="22"/>
        </w:rPr>
        <w:t>representation</w:t>
      </w:r>
      <w:r>
        <w:rPr>
          <w:rFonts w:ascii="Arial" w:hAnsi="Arial"/>
          <w:b/>
          <w:sz w:val="22"/>
          <w:szCs w:val="22"/>
        </w:rPr>
        <w:t xml:space="preserve"> submitted</w:t>
      </w:r>
      <w:r w:rsidRPr="00BC0F65">
        <w:rPr>
          <w:rFonts w:ascii="Arial" w:hAnsi="Arial"/>
          <w:b/>
          <w:sz w:val="22"/>
          <w:szCs w:val="22"/>
        </w:rPr>
        <w:t xml:space="preserve"> to the Licensing Team will be copied in full to the applicant. It is likely that the person making the objection</w:t>
      </w:r>
      <w:r>
        <w:rPr>
          <w:rFonts w:ascii="Arial" w:hAnsi="Arial"/>
          <w:b/>
          <w:sz w:val="22"/>
          <w:szCs w:val="22"/>
        </w:rPr>
        <w:t xml:space="preserve"> </w:t>
      </w:r>
      <w:r w:rsidRPr="00BC0F65">
        <w:rPr>
          <w:rFonts w:ascii="Arial" w:hAnsi="Arial"/>
          <w:b/>
          <w:sz w:val="22"/>
          <w:szCs w:val="22"/>
        </w:rPr>
        <w:t>/</w:t>
      </w:r>
      <w:r>
        <w:rPr>
          <w:rFonts w:ascii="Arial" w:hAnsi="Arial"/>
          <w:b/>
          <w:sz w:val="22"/>
          <w:szCs w:val="22"/>
        </w:rPr>
        <w:t xml:space="preserve"> </w:t>
      </w:r>
      <w:r w:rsidRPr="00BC0F65">
        <w:rPr>
          <w:rFonts w:ascii="Arial" w:hAnsi="Arial"/>
          <w:b/>
          <w:sz w:val="22"/>
          <w:szCs w:val="22"/>
        </w:rPr>
        <w:t>representation will be invited to attend the Regulation &amp; Licensing Committee to speak in support of their objection</w:t>
      </w:r>
      <w:r>
        <w:rPr>
          <w:rFonts w:ascii="Arial" w:hAnsi="Arial"/>
          <w:b/>
          <w:sz w:val="22"/>
          <w:szCs w:val="22"/>
        </w:rPr>
        <w:t xml:space="preserve"> </w:t>
      </w:r>
      <w:r w:rsidRPr="00BC0F65">
        <w:rPr>
          <w:rFonts w:ascii="Arial" w:hAnsi="Arial"/>
          <w:b/>
          <w:sz w:val="22"/>
          <w:szCs w:val="22"/>
        </w:rPr>
        <w:t>/</w:t>
      </w:r>
      <w:r>
        <w:rPr>
          <w:rFonts w:ascii="Arial" w:hAnsi="Arial"/>
          <w:b/>
          <w:sz w:val="22"/>
          <w:szCs w:val="22"/>
        </w:rPr>
        <w:t xml:space="preserve"> </w:t>
      </w:r>
      <w:r w:rsidRPr="00BC0F65">
        <w:rPr>
          <w:rFonts w:ascii="Arial" w:hAnsi="Arial"/>
          <w:b/>
          <w:sz w:val="22"/>
          <w:szCs w:val="22"/>
        </w:rPr>
        <w:t>representation prior to the application being determined.</w:t>
      </w:r>
    </w:p>
    <w:p w14:paraId="76A11395" w14:textId="77777777" w:rsidR="00737C1D" w:rsidRDefault="00737C1D" w:rsidP="00B64B93">
      <w:pPr>
        <w:tabs>
          <w:tab w:val="left" w:pos="7200"/>
          <w:tab w:val="left" w:pos="10170"/>
        </w:tabs>
        <w:rPr>
          <w:rFonts w:ascii="Arial" w:hAnsi="Arial"/>
          <w:b/>
          <w:sz w:val="22"/>
          <w:szCs w:val="22"/>
        </w:rPr>
      </w:pPr>
    </w:p>
    <w:p w14:paraId="71CEFEA8" w14:textId="77777777" w:rsidR="00737C1D" w:rsidRDefault="00737C1D" w:rsidP="00B64B93">
      <w:pPr>
        <w:tabs>
          <w:tab w:val="left" w:pos="7200"/>
          <w:tab w:val="left" w:pos="10170"/>
        </w:tabs>
        <w:rPr>
          <w:rFonts w:ascii="Arial" w:hAnsi="Arial"/>
          <w:b/>
          <w:sz w:val="22"/>
          <w:szCs w:val="22"/>
        </w:rPr>
      </w:pPr>
    </w:p>
    <w:p w14:paraId="0C7864DE" w14:textId="1C793ABC" w:rsidR="00724E72" w:rsidRDefault="00BC0F65" w:rsidP="00B64B93">
      <w:pPr>
        <w:tabs>
          <w:tab w:val="left" w:pos="7200"/>
          <w:tab w:val="left" w:pos="10170"/>
        </w:tabs>
        <w:rPr>
          <w:rFonts w:ascii="Arial" w:hAnsi="Arial"/>
          <w:sz w:val="24"/>
        </w:rPr>
      </w:pPr>
      <w:r>
        <w:rPr>
          <w:rFonts w:ascii="Arial" w:hAnsi="Arial"/>
          <w:b/>
          <w:sz w:val="22"/>
          <w:szCs w:val="22"/>
        </w:rPr>
        <w:br w:type="page"/>
      </w:r>
      <w:r w:rsidR="00E92D83">
        <w:rPr>
          <w:rFonts w:ascii="Arial" w:hAnsi="Arial"/>
          <w:sz w:val="24"/>
        </w:rPr>
        <w:lastRenderedPageBreak/>
        <w:t>BO</w:t>
      </w:r>
      <w:r w:rsidR="00724E72">
        <w:rPr>
          <w:rFonts w:ascii="Arial" w:hAnsi="Arial"/>
          <w:sz w:val="24"/>
        </w:rPr>
        <w:t>3</w:t>
      </w:r>
      <w:r w:rsidR="00724E72">
        <w:rPr>
          <w:rFonts w:ascii="Arial" w:hAnsi="Arial"/>
          <w:sz w:val="24"/>
        </w:rPr>
        <w:tab/>
      </w:r>
    </w:p>
    <w:p w14:paraId="01C24562" w14:textId="77777777" w:rsidR="00724E72" w:rsidRDefault="00724E72" w:rsidP="0025148A">
      <w:pPr>
        <w:tabs>
          <w:tab w:val="left" w:pos="7200"/>
          <w:tab w:val="left" w:pos="10490"/>
        </w:tabs>
        <w:ind w:left="142" w:right="263"/>
        <w:rPr>
          <w:rFonts w:ascii="Arial" w:hAnsi="Arial"/>
          <w:sz w:val="24"/>
          <w:u w:val="single"/>
        </w:rPr>
      </w:pPr>
      <w:r>
        <w:rPr>
          <w:rFonts w:ascii="Arial" w:hAnsi="Arial"/>
          <w:sz w:val="24"/>
        </w:rPr>
        <w:tab/>
      </w:r>
    </w:p>
    <w:p w14:paraId="14EC84F0" w14:textId="77777777" w:rsidR="00724E72" w:rsidRDefault="00724E72">
      <w:pPr>
        <w:tabs>
          <w:tab w:val="left" w:pos="7200"/>
          <w:tab w:val="left" w:pos="10170"/>
        </w:tabs>
        <w:ind w:left="142"/>
        <w:rPr>
          <w:rFonts w:ascii="Arial" w:hAnsi="Arial"/>
          <w:sz w:val="24"/>
        </w:rPr>
      </w:pPr>
    </w:p>
    <w:p w14:paraId="50B4B7D7" w14:textId="77777777" w:rsidR="00F578A3" w:rsidRPr="00F578A3" w:rsidRDefault="00F20E46" w:rsidP="00F578A3">
      <w:pPr>
        <w:tabs>
          <w:tab w:val="left" w:pos="4320"/>
          <w:tab w:val="left" w:pos="5040"/>
          <w:tab w:val="left" w:pos="10170"/>
        </w:tabs>
        <w:ind w:left="142"/>
        <w:rPr>
          <w:rFonts w:ascii="Arial" w:hAnsi="Arial"/>
          <w:b/>
          <w:sz w:val="22"/>
          <w:szCs w:val="22"/>
        </w:rPr>
      </w:pPr>
      <w:r>
        <w:rPr>
          <w:rFonts w:ascii="Arial" w:hAnsi="Arial"/>
          <w:b/>
          <w:sz w:val="22"/>
          <w:szCs w:val="22"/>
        </w:rPr>
        <w:t>PLEASE NOTE THIS DECLA</w:t>
      </w:r>
      <w:r w:rsidR="00F578A3" w:rsidRPr="00F578A3">
        <w:rPr>
          <w:rFonts w:ascii="Arial" w:hAnsi="Arial"/>
          <w:b/>
          <w:sz w:val="22"/>
          <w:szCs w:val="22"/>
        </w:rPr>
        <w:t xml:space="preserve">RATION SHOULD ONLY BE COMPLETED AND RETURNED TO </w:t>
      </w:r>
      <w:smartTag w:uri="urn:schemas-microsoft-com:office:smarttags" w:element="place">
        <w:r w:rsidR="00F578A3" w:rsidRPr="00F578A3">
          <w:rPr>
            <w:rFonts w:ascii="Arial" w:hAnsi="Arial"/>
            <w:b/>
            <w:sz w:val="22"/>
            <w:szCs w:val="22"/>
          </w:rPr>
          <w:t>FIFE</w:t>
        </w:r>
      </w:smartTag>
      <w:r w:rsidR="00F578A3" w:rsidRPr="00F578A3">
        <w:rPr>
          <w:rFonts w:ascii="Arial" w:hAnsi="Arial"/>
          <w:b/>
          <w:sz w:val="22"/>
          <w:szCs w:val="22"/>
        </w:rPr>
        <w:t xml:space="preserve"> COUNCIL ONCE THE NOTICE OF APPLICATION BO2 HAS BEEN DISPLAYED FOR THE 2</w:t>
      </w:r>
      <w:r w:rsidR="00187ECE">
        <w:rPr>
          <w:rFonts w:ascii="Arial" w:hAnsi="Arial"/>
          <w:b/>
          <w:sz w:val="22"/>
          <w:szCs w:val="22"/>
        </w:rPr>
        <w:t>1</w:t>
      </w:r>
      <w:r w:rsidR="00F578A3" w:rsidRPr="00F578A3">
        <w:rPr>
          <w:rFonts w:ascii="Arial" w:hAnsi="Arial"/>
          <w:b/>
          <w:sz w:val="22"/>
          <w:szCs w:val="22"/>
        </w:rPr>
        <w:t xml:space="preserve"> DAY PERIOD.</w:t>
      </w:r>
    </w:p>
    <w:p w14:paraId="3FFD9CFB" w14:textId="77777777" w:rsidR="00724E72" w:rsidRDefault="00724E72">
      <w:pPr>
        <w:tabs>
          <w:tab w:val="left" w:pos="7200"/>
          <w:tab w:val="left" w:pos="10170"/>
        </w:tabs>
        <w:ind w:left="142"/>
        <w:rPr>
          <w:rFonts w:ascii="Arial" w:hAnsi="Arial"/>
          <w:sz w:val="24"/>
        </w:rPr>
      </w:pPr>
    </w:p>
    <w:p w14:paraId="7F7C15E8" w14:textId="77777777" w:rsidR="00724E72" w:rsidRDefault="00724E72">
      <w:pPr>
        <w:tabs>
          <w:tab w:val="left" w:pos="7200"/>
          <w:tab w:val="left" w:pos="10170"/>
        </w:tabs>
        <w:ind w:left="142"/>
        <w:rPr>
          <w:rFonts w:ascii="Arial" w:hAnsi="Arial"/>
          <w:sz w:val="24"/>
        </w:rPr>
      </w:pPr>
    </w:p>
    <w:p w14:paraId="5661657C" w14:textId="77777777" w:rsidR="00724E72" w:rsidRDefault="00724E72">
      <w:pPr>
        <w:tabs>
          <w:tab w:val="left" w:pos="7200"/>
          <w:tab w:val="left" w:pos="10170"/>
        </w:tabs>
        <w:ind w:left="142"/>
        <w:jc w:val="center"/>
        <w:rPr>
          <w:rFonts w:ascii="Arial" w:hAnsi="Arial"/>
          <w:sz w:val="28"/>
        </w:rPr>
      </w:pPr>
      <w:smartTag w:uri="urn:schemas-microsoft-com:office:smarttags" w:element="place">
        <w:r>
          <w:rPr>
            <w:rFonts w:ascii="Arial" w:hAnsi="Arial"/>
            <w:sz w:val="28"/>
          </w:rPr>
          <w:t>FIFE</w:t>
        </w:r>
      </w:smartTag>
      <w:r>
        <w:rPr>
          <w:rFonts w:ascii="Arial" w:hAnsi="Arial"/>
          <w:sz w:val="28"/>
        </w:rPr>
        <w:t xml:space="preserve"> COUNCIL</w:t>
      </w:r>
    </w:p>
    <w:p w14:paraId="717F17CA" w14:textId="77777777" w:rsidR="00724E72" w:rsidRDefault="00724E72">
      <w:pPr>
        <w:tabs>
          <w:tab w:val="left" w:pos="7200"/>
          <w:tab w:val="left" w:pos="10170"/>
        </w:tabs>
        <w:ind w:left="142"/>
        <w:jc w:val="center"/>
        <w:rPr>
          <w:rFonts w:ascii="Arial" w:hAnsi="Arial"/>
          <w:sz w:val="28"/>
        </w:rPr>
      </w:pPr>
      <w:r>
        <w:rPr>
          <w:rFonts w:ascii="Arial" w:hAnsi="Arial"/>
          <w:sz w:val="28"/>
        </w:rPr>
        <w:t>CIVIC GOVERNMENT (</w:t>
      </w:r>
      <w:smartTag w:uri="urn:schemas-microsoft-com:office:smarttags" w:element="place">
        <w:smartTag w:uri="urn:schemas-microsoft-com:office:smarttags" w:element="country-region">
          <w:r>
            <w:rPr>
              <w:rFonts w:ascii="Arial" w:hAnsi="Arial"/>
              <w:sz w:val="28"/>
            </w:rPr>
            <w:t>SCOTLAND</w:t>
          </w:r>
        </w:smartTag>
      </w:smartTag>
      <w:r>
        <w:rPr>
          <w:rFonts w:ascii="Arial" w:hAnsi="Arial"/>
          <w:sz w:val="28"/>
        </w:rPr>
        <w:t>) ACT 1982</w:t>
      </w:r>
    </w:p>
    <w:p w14:paraId="33C0A71B" w14:textId="77777777" w:rsidR="00724E72" w:rsidRDefault="00E92D83">
      <w:pPr>
        <w:tabs>
          <w:tab w:val="left" w:pos="7200"/>
          <w:tab w:val="left" w:pos="10170"/>
        </w:tabs>
        <w:ind w:left="142"/>
        <w:jc w:val="center"/>
        <w:rPr>
          <w:rFonts w:ascii="Arial" w:hAnsi="Arial"/>
          <w:sz w:val="28"/>
        </w:rPr>
      </w:pPr>
      <w:r>
        <w:rPr>
          <w:rFonts w:ascii="Arial" w:hAnsi="Arial"/>
          <w:sz w:val="28"/>
        </w:rPr>
        <w:t>BOOKING OFFICE</w:t>
      </w:r>
      <w:r w:rsidR="00724E72">
        <w:rPr>
          <w:rFonts w:ascii="Arial" w:hAnsi="Arial"/>
          <w:sz w:val="28"/>
        </w:rPr>
        <w:t xml:space="preserve"> LICENCE</w:t>
      </w:r>
    </w:p>
    <w:p w14:paraId="00D78111" w14:textId="77777777" w:rsidR="00724E72" w:rsidRDefault="00724E72">
      <w:pPr>
        <w:tabs>
          <w:tab w:val="left" w:pos="7200"/>
          <w:tab w:val="left" w:pos="10170"/>
        </w:tabs>
        <w:ind w:left="142"/>
        <w:jc w:val="center"/>
        <w:rPr>
          <w:rFonts w:ascii="Arial" w:hAnsi="Arial"/>
          <w:sz w:val="28"/>
        </w:rPr>
      </w:pPr>
      <w:r>
        <w:rPr>
          <w:rFonts w:ascii="Arial" w:hAnsi="Arial"/>
          <w:sz w:val="28"/>
        </w:rPr>
        <w:t>CERTIFICATE OF COMPLIANCE</w:t>
      </w:r>
    </w:p>
    <w:p w14:paraId="667F1CE0" w14:textId="77777777" w:rsidR="00724E72" w:rsidRDefault="00724E72">
      <w:pPr>
        <w:tabs>
          <w:tab w:val="left" w:pos="7200"/>
          <w:tab w:val="left" w:pos="10170"/>
        </w:tabs>
        <w:ind w:left="142"/>
        <w:jc w:val="center"/>
        <w:rPr>
          <w:rFonts w:ascii="Arial" w:hAnsi="Arial"/>
          <w:sz w:val="24"/>
        </w:rPr>
      </w:pPr>
    </w:p>
    <w:p w14:paraId="3583A3F4" w14:textId="77777777" w:rsidR="00724E72" w:rsidRDefault="00724E72">
      <w:pPr>
        <w:tabs>
          <w:tab w:val="left" w:pos="7200"/>
          <w:tab w:val="left" w:pos="10170"/>
        </w:tabs>
        <w:ind w:left="142"/>
        <w:jc w:val="center"/>
        <w:rPr>
          <w:rFonts w:ascii="Arial" w:hAnsi="Arial"/>
          <w:sz w:val="24"/>
        </w:rPr>
      </w:pPr>
    </w:p>
    <w:p w14:paraId="1635A022" w14:textId="77777777" w:rsidR="00724E72" w:rsidRDefault="00724E72">
      <w:pPr>
        <w:tabs>
          <w:tab w:val="left" w:pos="7200"/>
          <w:tab w:val="left" w:pos="10170"/>
        </w:tabs>
        <w:ind w:left="142"/>
        <w:jc w:val="center"/>
        <w:rPr>
          <w:rFonts w:ascii="Arial" w:hAnsi="Arial"/>
          <w:sz w:val="24"/>
        </w:rPr>
      </w:pPr>
    </w:p>
    <w:p w14:paraId="224CFFAF" w14:textId="77777777" w:rsidR="00724E72" w:rsidRDefault="00724E72">
      <w:pPr>
        <w:tabs>
          <w:tab w:val="left" w:pos="7200"/>
          <w:tab w:val="left" w:pos="10490"/>
        </w:tabs>
        <w:ind w:left="142"/>
        <w:rPr>
          <w:rFonts w:ascii="Arial" w:hAnsi="Arial"/>
          <w:sz w:val="24"/>
        </w:rPr>
      </w:pPr>
      <w:r>
        <w:rPr>
          <w:rFonts w:ascii="Arial" w:hAnsi="Arial"/>
          <w:sz w:val="24"/>
        </w:rPr>
        <w:t>I,</w:t>
      </w:r>
      <w:r>
        <w:rPr>
          <w:rFonts w:ascii="Arial" w:hAnsi="Arial"/>
          <w:sz w:val="24"/>
          <w:u w:val="single"/>
        </w:rPr>
        <w:tab/>
      </w:r>
      <w:r>
        <w:rPr>
          <w:rFonts w:ascii="Arial" w:hAnsi="Arial"/>
          <w:sz w:val="24"/>
          <w:u w:val="single"/>
        </w:rPr>
        <w:tab/>
      </w:r>
    </w:p>
    <w:p w14:paraId="7EF9B36A" w14:textId="77777777" w:rsidR="00724E72" w:rsidRDefault="00724E72">
      <w:pPr>
        <w:tabs>
          <w:tab w:val="left" w:pos="7200"/>
          <w:tab w:val="left" w:pos="10170"/>
        </w:tabs>
        <w:ind w:left="142"/>
        <w:rPr>
          <w:rFonts w:ascii="Arial" w:hAnsi="Arial"/>
          <w:sz w:val="24"/>
        </w:rPr>
      </w:pPr>
    </w:p>
    <w:p w14:paraId="4C64D75A" w14:textId="77777777" w:rsidR="00724E72" w:rsidRDefault="00724E72">
      <w:pPr>
        <w:tabs>
          <w:tab w:val="left" w:pos="10490"/>
        </w:tabs>
        <w:spacing w:line="480" w:lineRule="auto"/>
        <w:ind w:left="142" w:right="285"/>
        <w:rPr>
          <w:rFonts w:ascii="Arial" w:hAnsi="Arial"/>
          <w:sz w:val="24"/>
          <w:u w:val="dotted"/>
        </w:rPr>
      </w:pPr>
      <w:r>
        <w:rPr>
          <w:rFonts w:ascii="Arial" w:hAnsi="Arial"/>
          <w:sz w:val="24"/>
        </w:rPr>
        <w:t xml:space="preserve">applicant for a </w:t>
      </w:r>
      <w:r w:rsidR="00A1581A">
        <w:rPr>
          <w:rFonts w:ascii="Arial" w:hAnsi="Arial"/>
          <w:sz w:val="24"/>
        </w:rPr>
        <w:t>Booking Office</w:t>
      </w:r>
      <w:r>
        <w:rPr>
          <w:rFonts w:ascii="Arial" w:hAnsi="Arial"/>
          <w:sz w:val="24"/>
        </w:rPr>
        <w:t xml:space="preserve"> Licence, hereby certify that a Notice has been posted at or near the premises at</w:t>
      </w:r>
      <w:r>
        <w:rPr>
          <w:rFonts w:ascii="Arial" w:hAnsi="Arial"/>
          <w:sz w:val="24"/>
          <w:u w:val="single"/>
        </w:rPr>
        <w:tab/>
      </w:r>
    </w:p>
    <w:p w14:paraId="53A67C9F" w14:textId="77777777" w:rsidR="00724E72" w:rsidRDefault="00724E72">
      <w:pPr>
        <w:tabs>
          <w:tab w:val="left" w:pos="10490"/>
        </w:tabs>
        <w:spacing w:line="480" w:lineRule="auto"/>
        <w:ind w:left="142"/>
        <w:rPr>
          <w:rFonts w:ascii="Arial" w:hAnsi="Arial"/>
          <w:sz w:val="24"/>
          <w:u w:val="single"/>
        </w:rPr>
      </w:pPr>
      <w:r>
        <w:rPr>
          <w:rFonts w:ascii="Arial" w:hAnsi="Arial"/>
          <w:sz w:val="24"/>
          <w:u w:val="single"/>
        </w:rPr>
        <w:tab/>
      </w:r>
    </w:p>
    <w:p w14:paraId="3507D34D" w14:textId="77777777" w:rsidR="00724E72" w:rsidRDefault="00724E72">
      <w:pPr>
        <w:tabs>
          <w:tab w:val="left" w:pos="10490"/>
        </w:tabs>
        <w:spacing w:line="480" w:lineRule="auto"/>
        <w:ind w:left="142"/>
        <w:rPr>
          <w:rFonts w:ascii="Arial" w:hAnsi="Arial"/>
          <w:sz w:val="24"/>
          <w:u w:val="single"/>
        </w:rPr>
      </w:pPr>
      <w:r>
        <w:rPr>
          <w:rFonts w:ascii="Arial" w:hAnsi="Arial"/>
          <w:sz w:val="24"/>
          <w:u w:val="single"/>
        </w:rPr>
        <w:tab/>
      </w:r>
    </w:p>
    <w:p w14:paraId="08420E43" w14:textId="77777777" w:rsidR="00724E72" w:rsidRDefault="00724E72">
      <w:pPr>
        <w:tabs>
          <w:tab w:val="left" w:pos="4536"/>
          <w:tab w:val="left" w:pos="5812"/>
          <w:tab w:val="left" w:pos="10490"/>
        </w:tabs>
        <w:spacing w:line="480" w:lineRule="auto"/>
        <w:ind w:left="142"/>
        <w:rPr>
          <w:rFonts w:ascii="Arial" w:hAnsi="Arial"/>
          <w:sz w:val="24"/>
          <w:u w:val="dotted"/>
        </w:rPr>
      </w:pPr>
      <w:r>
        <w:rPr>
          <w:rFonts w:ascii="Arial" w:hAnsi="Arial"/>
          <w:sz w:val="24"/>
        </w:rPr>
        <w:t>from</w:t>
      </w:r>
      <w:r w:rsidR="00A1581A">
        <w:rPr>
          <w:rFonts w:ascii="Arial" w:hAnsi="Arial"/>
          <w:sz w:val="24"/>
        </w:rPr>
        <w:t xml:space="preserve"> (date)</w:t>
      </w:r>
      <w:r>
        <w:rPr>
          <w:rFonts w:ascii="Arial" w:hAnsi="Arial"/>
          <w:sz w:val="24"/>
          <w:u w:val="single"/>
        </w:rPr>
        <w:tab/>
      </w:r>
      <w:r>
        <w:rPr>
          <w:rFonts w:ascii="Arial" w:hAnsi="Arial"/>
          <w:sz w:val="24"/>
        </w:rPr>
        <w:tab/>
        <w:t>to</w:t>
      </w:r>
      <w:r w:rsidR="00A1581A">
        <w:rPr>
          <w:rFonts w:ascii="Arial" w:hAnsi="Arial"/>
          <w:sz w:val="24"/>
        </w:rPr>
        <w:t xml:space="preserve"> (date)</w:t>
      </w:r>
      <w:r>
        <w:rPr>
          <w:rFonts w:ascii="Arial" w:hAnsi="Arial"/>
          <w:sz w:val="24"/>
          <w:u w:val="single"/>
        </w:rPr>
        <w:tab/>
      </w:r>
    </w:p>
    <w:p w14:paraId="6929D948" w14:textId="77777777" w:rsidR="00724E72" w:rsidRDefault="00724E72">
      <w:pPr>
        <w:tabs>
          <w:tab w:val="left" w:pos="4320"/>
          <w:tab w:val="left" w:pos="5040"/>
          <w:tab w:val="left" w:pos="10170"/>
        </w:tabs>
        <w:spacing w:line="480" w:lineRule="auto"/>
        <w:ind w:left="142"/>
        <w:rPr>
          <w:rFonts w:ascii="Arial" w:hAnsi="Arial"/>
          <w:sz w:val="24"/>
        </w:rPr>
      </w:pPr>
      <w:r>
        <w:rPr>
          <w:rFonts w:ascii="Arial" w:hAnsi="Arial"/>
          <w:sz w:val="24"/>
        </w:rPr>
        <w:t>containing such information as is required by paragraph 2(3) of Schedule 1 to the above Act.</w:t>
      </w:r>
    </w:p>
    <w:p w14:paraId="0581A129" w14:textId="77777777" w:rsidR="00724E72" w:rsidRDefault="00724E72">
      <w:pPr>
        <w:tabs>
          <w:tab w:val="left" w:pos="4320"/>
          <w:tab w:val="left" w:pos="5040"/>
          <w:tab w:val="left" w:pos="10170"/>
        </w:tabs>
        <w:spacing w:line="480" w:lineRule="auto"/>
        <w:ind w:left="142"/>
        <w:rPr>
          <w:rFonts w:ascii="Arial" w:hAnsi="Arial"/>
          <w:sz w:val="24"/>
        </w:rPr>
      </w:pPr>
    </w:p>
    <w:p w14:paraId="59105AFD" w14:textId="77777777" w:rsidR="004331E9" w:rsidRDefault="004331E9">
      <w:pPr>
        <w:tabs>
          <w:tab w:val="left" w:pos="4320"/>
          <w:tab w:val="left" w:pos="5040"/>
          <w:tab w:val="left" w:pos="10170"/>
        </w:tabs>
        <w:spacing w:line="480" w:lineRule="auto"/>
        <w:ind w:left="142"/>
        <w:rPr>
          <w:rFonts w:ascii="Arial" w:hAnsi="Arial"/>
          <w:sz w:val="24"/>
        </w:rPr>
      </w:pPr>
    </w:p>
    <w:p w14:paraId="637F857B" w14:textId="77777777" w:rsidR="00724E72" w:rsidRPr="004331E9" w:rsidRDefault="00724E72" w:rsidP="004331E9">
      <w:pPr>
        <w:rPr>
          <w:rFonts w:ascii="Arial" w:hAnsi="Arial" w:cs="Arial"/>
          <w:sz w:val="24"/>
          <w:szCs w:val="24"/>
        </w:rPr>
      </w:pPr>
      <w:r w:rsidRPr="004331E9">
        <w:rPr>
          <w:rFonts w:ascii="Arial" w:hAnsi="Arial" w:cs="Arial"/>
          <w:sz w:val="24"/>
          <w:szCs w:val="24"/>
        </w:rPr>
        <w:t xml:space="preserve">* Where the said Notice was removed, obscured or defaced during the above-mentioned period, I took reasonable steps for its protection and replacement as </w:t>
      </w:r>
      <w:proofErr w:type="gramStart"/>
      <w:r w:rsidRPr="004331E9">
        <w:rPr>
          <w:rFonts w:ascii="Arial" w:hAnsi="Arial" w:cs="Arial"/>
          <w:sz w:val="24"/>
          <w:szCs w:val="24"/>
        </w:rPr>
        <w:t>follows:-</w:t>
      </w:r>
      <w:proofErr w:type="gramEnd"/>
      <w:r w:rsidRPr="004331E9">
        <w:rPr>
          <w:rFonts w:ascii="Arial" w:hAnsi="Arial" w:cs="Arial"/>
          <w:sz w:val="24"/>
          <w:szCs w:val="24"/>
        </w:rPr>
        <w:t xml:space="preserve"> </w:t>
      </w:r>
      <w:r w:rsidRPr="004331E9">
        <w:rPr>
          <w:rFonts w:ascii="Arial" w:hAnsi="Arial" w:cs="Arial"/>
          <w:sz w:val="24"/>
          <w:szCs w:val="24"/>
        </w:rPr>
        <w:br/>
        <w:t>(give details and circumstances)</w:t>
      </w:r>
    </w:p>
    <w:p w14:paraId="2E30BD44" w14:textId="77777777" w:rsidR="00724E72" w:rsidRDefault="00724E72">
      <w:pPr>
        <w:tabs>
          <w:tab w:val="left" w:pos="4320"/>
          <w:tab w:val="left" w:pos="5040"/>
          <w:tab w:val="left" w:pos="10170"/>
        </w:tabs>
        <w:spacing w:line="480" w:lineRule="auto"/>
        <w:ind w:left="142"/>
        <w:rPr>
          <w:rFonts w:ascii="Arial" w:hAnsi="Arial"/>
          <w:sz w:val="24"/>
        </w:rPr>
      </w:pPr>
    </w:p>
    <w:p w14:paraId="1ED99DAA" w14:textId="77777777" w:rsidR="004331E9" w:rsidRDefault="004331E9">
      <w:pPr>
        <w:tabs>
          <w:tab w:val="left" w:pos="4320"/>
          <w:tab w:val="left" w:pos="5040"/>
          <w:tab w:val="left" w:pos="10170"/>
        </w:tabs>
        <w:spacing w:line="480" w:lineRule="auto"/>
        <w:ind w:left="142"/>
        <w:rPr>
          <w:rFonts w:ascii="Arial" w:hAnsi="Arial"/>
          <w:sz w:val="24"/>
        </w:rPr>
      </w:pPr>
    </w:p>
    <w:p w14:paraId="1D8252EF" w14:textId="77777777" w:rsidR="004331E9" w:rsidRDefault="004331E9">
      <w:pPr>
        <w:tabs>
          <w:tab w:val="left" w:pos="4320"/>
          <w:tab w:val="left" w:pos="5040"/>
          <w:tab w:val="left" w:pos="10170"/>
        </w:tabs>
        <w:spacing w:line="480" w:lineRule="auto"/>
        <w:ind w:left="142"/>
        <w:rPr>
          <w:rFonts w:ascii="Arial" w:hAnsi="Arial"/>
          <w:sz w:val="24"/>
        </w:rPr>
      </w:pPr>
    </w:p>
    <w:p w14:paraId="2BB45BF0" w14:textId="77777777" w:rsidR="00724E72" w:rsidRDefault="00724E72">
      <w:pPr>
        <w:tabs>
          <w:tab w:val="left" w:pos="4320"/>
          <w:tab w:val="left" w:pos="5040"/>
          <w:tab w:val="left" w:pos="10170"/>
        </w:tabs>
        <w:spacing w:line="480" w:lineRule="auto"/>
        <w:ind w:left="142"/>
        <w:rPr>
          <w:rFonts w:ascii="Arial" w:hAnsi="Arial"/>
          <w:sz w:val="24"/>
        </w:rPr>
      </w:pPr>
    </w:p>
    <w:p w14:paraId="4137DA1C" w14:textId="77777777" w:rsidR="00724E72" w:rsidRDefault="00724E72">
      <w:pPr>
        <w:tabs>
          <w:tab w:val="left" w:pos="4320"/>
          <w:tab w:val="left" w:pos="5040"/>
          <w:tab w:val="left" w:pos="10170"/>
        </w:tabs>
        <w:spacing w:line="480" w:lineRule="auto"/>
        <w:ind w:left="142"/>
        <w:rPr>
          <w:rFonts w:ascii="Arial" w:hAnsi="Arial"/>
          <w:sz w:val="24"/>
        </w:rPr>
      </w:pPr>
    </w:p>
    <w:p w14:paraId="16B7286F" w14:textId="77777777" w:rsidR="00724E72" w:rsidRDefault="00724E72">
      <w:pPr>
        <w:tabs>
          <w:tab w:val="left" w:pos="4320"/>
          <w:tab w:val="left" w:pos="5040"/>
          <w:tab w:val="left" w:pos="10170"/>
        </w:tabs>
        <w:spacing w:line="480" w:lineRule="auto"/>
        <w:ind w:left="142"/>
        <w:rPr>
          <w:rFonts w:ascii="Arial" w:hAnsi="Arial"/>
          <w:sz w:val="24"/>
        </w:rPr>
      </w:pPr>
      <w:r>
        <w:rPr>
          <w:rFonts w:ascii="Arial" w:hAnsi="Arial"/>
          <w:sz w:val="24"/>
        </w:rPr>
        <w:t>Date</w:t>
      </w:r>
      <w:r>
        <w:rPr>
          <w:rFonts w:ascii="Arial" w:hAnsi="Arial"/>
          <w:sz w:val="24"/>
          <w:u w:val="single"/>
        </w:rPr>
        <w:tab/>
      </w:r>
      <w:r>
        <w:rPr>
          <w:rFonts w:ascii="Arial" w:hAnsi="Arial"/>
          <w:sz w:val="24"/>
        </w:rPr>
        <w:tab/>
        <w:t>Signature</w:t>
      </w:r>
      <w:r>
        <w:rPr>
          <w:rFonts w:ascii="Arial" w:hAnsi="Arial"/>
          <w:sz w:val="24"/>
          <w:u w:val="single"/>
        </w:rPr>
        <w:tab/>
      </w:r>
    </w:p>
    <w:p w14:paraId="0B96F003" w14:textId="77777777" w:rsidR="00724E72" w:rsidRDefault="00724E72">
      <w:pPr>
        <w:tabs>
          <w:tab w:val="left" w:pos="4320"/>
          <w:tab w:val="left" w:pos="5040"/>
          <w:tab w:val="left" w:pos="10170"/>
        </w:tabs>
        <w:spacing w:line="480" w:lineRule="auto"/>
        <w:ind w:left="142"/>
        <w:rPr>
          <w:rFonts w:ascii="Arial" w:hAnsi="Arial"/>
          <w:sz w:val="24"/>
        </w:rPr>
      </w:pPr>
    </w:p>
    <w:p w14:paraId="388253B8" w14:textId="77777777" w:rsidR="00F578A3" w:rsidRDefault="00724E72" w:rsidP="00F578A3">
      <w:pPr>
        <w:tabs>
          <w:tab w:val="left" w:pos="4320"/>
          <w:tab w:val="left" w:pos="5040"/>
          <w:tab w:val="left" w:pos="10170"/>
        </w:tabs>
        <w:spacing w:line="480" w:lineRule="auto"/>
        <w:ind w:left="142"/>
        <w:rPr>
          <w:rFonts w:ascii="Arial" w:hAnsi="Arial"/>
          <w:sz w:val="24"/>
        </w:rPr>
      </w:pPr>
      <w:r>
        <w:rPr>
          <w:rFonts w:ascii="Arial" w:hAnsi="Arial"/>
          <w:sz w:val="24"/>
        </w:rPr>
        <w:t>* Delete if not applicable</w:t>
      </w:r>
    </w:p>
    <w:p w14:paraId="7AD28F42" w14:textId="77777777" w:rsidR="00025842" w:rsidRDefault="00025842" w:rsidP="00915871">
      <w:pPr>
        <w:tabs>
          <w:tab w:val="num" w:pos="1418"/>
        </w:tabs>
        <w:rPr>
          <w:rFonts w:ascii="Arial" w:hAnsi="Arial" w:cs="Arial"/>
          <w:sz w:val="24"/>
          <w:szCs w:val="24"/>
        </w:rPr>
      </w:pPr>
    </w:p>
    <w:p w14:paraId="7ACED9DF" w14:textId="77777777" w:rsidR="00724E72" w:rsidRPr="00B04897" w:rsidRDefault="00724E72" w:rsidP="000601E7">
      <w:pPr>
        <w:ind w:right="163"/>
      </w:pPr>
    </w:p>
    <w:sectPr w:rsidR="00724E72" w:rsidRPr="00B04897" w:rsidSect="005B1C10">
      <w:footerReference w:type="default" r:id="rId16"/>
      <w:pgSz w:w="11909" w:h="16834"/>
      <w:pgMar w:top="357" w:right="567" w:bottom="357" w:left="567" w:header="72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FB17" w14:textId="77777777" w:rsidR="00691B3F" w:rsidRDefault="00691B3F">
      <w:r>
        <w:separator/>
      </w:r>
    </w:p>
  </w:endnote>
  <w:endnote w:type="continuationSeparator" w:id="0">
    <w:p w14:paraId="45D9EB62" w14:textId="77777777" w:rsidR="00691B3F" w:rsidRDefault="0069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F1B4" w14:textId="77777777" w:rsidR="00416C5F" w:rsidRPr="00025842" w:rsidRDefault="00416C5F" w:rsidP="00025842">
    <w:pPr>
      <w:pStyle w:val="Footer"/>
      <w:ind w:left="284" w:right="305"/>
      <w:jc w:val="center"/>
      <w:rPr>
        <w:rFonts w:ascii="Arial" w:hAnsi="Arial" w:cs="Arial"/>
        <w:sz w:val="18"/>
        <w:szCs w:val="18"/>
      </w:rPr>
    </w:pPr>
    <w:r w:rsidRPr="00025842">
      <w:rPr>
        <w:rFonts w:ascii="Arial" w:hAnsi="Arial" w:cs="Arial"/>
        <w:sz w:val="18"/>
        <w:szCs w:val="18"/>
      </w:rPr>
      <w:t>Licensing Team,</w:t>
    </w:r>
    <w:r>
      <w:rPr>
        <w:rFonts w:ascii="Arial" w:hAnsi="Arial" w:cs="Arial"/>
        <w:sz w:val="18"/>
        <w:szCs w:val="18"/>
      </w:rPr>
      <w:t xml:space="preserve"> </w:t>
    </w:r>
    <w:r w:rsidR="00CA4F09">
      <w:rPr>
        <w:rFonts w:ascii="Arial" w:hAnsi="Arial" w:cs="Arial"/>
        <w:sz w:val="18"/>
        <w:szCs w:val="18"/>
      </w:rPr>
      <w:t xml:space="preserve">Finance &amp; </w:t>
    </w:r>
    <w:r>
      <w:rPr>
        <w:rFonts w:ascii="Arial" w:hAnsi="Arial" w:cs="Arial"/>
        <w:sz w:val="18"/>
        <w:szCs w:val="18"/>
      </w:rPr>
      <w:t>Corporate Services</w:t>
    </w:r>
    <w:r w:rsidRPr="00025842">
      <w:rPr>
        <w:rFonts w:ascii="Arial" w:hAnsi="Arial" w:cs="Arial"/>
        <w:sz w:val="18"/>
        <w:szCs w:val="18"/>
      </w:rPr>
      <w:t>, Fife House, North Street, Glenrothes, KY7 5LT. Tel: 0</w:t>
    </w:r>
    <w:r w:rsidR="00911A85">
      <w:rPr>
        <w:rFonts w:ascii="Arial" w:hAnsi="Arial" w:cs="Arial"/>
        <w:sz w:val="18"/>
        <w:szCs w:val="18"/>
      </w:rPr>
      <w:t>3</w:t>
    </w:r>
    <w:r w:rsidRPr="00025842">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6BC1" w14:textId="77777777" w:rsidR="00691B3F" w:rsidRDefault="00691B3F">
      <w:r>
        <w:separator/>
      </w:r>
    </w:p>
  </w:footnote>
  <w:footnote w:type="continuationSeparator" w:id="0">
    <w:p w14:paraId="4933EDDE" w14:textId="77777777" w:rsidR="00691B3F" w:rsidRDefault="0069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C5C"/>
    <w:multiLevelType w:val="hybridMultilevel"/>
    <w:tmpl w:val="FFE24B90"/>
    <w:lvl w:ilvl="0" w:tplc="4246EC8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892298"/>
    <w:multiLevelType w:val="hybridMultilevel"/>
    <w:tmpl w:val="48CC1506"/>
    <w:lvl w:ilvl="0" w:tplc="FFFFFFFF">
      <w:start w:val="2"/>
      <w:numFmt w:val="lowerRoman"/>
      <w:lvlText w:val="(%1)"/>
      <w:lvlJc w:val="left"/>
      <w:pPr>
        <w:tabs>
          <w:tab w:val="num" w:pos="850"/>
        </w:tabs>
        <w:ind w:left="850" w:hanging="720"/>
      </w:pPr>
      <w:rPr>
        <w:rFonts w:hint="default"/>
      </w:rPr>
    </w:lvl>
    <w:lvl w:ilvl="1" w:tplc="FFFFFFFF" w:tentative="1">
      <w:start w:val="1"/>
      <w:numFmt w:val="lowerLetter"/>
      <w:lvlText w:val="%2."/>
      <w:lvlJc w:val="left"/>
      <w:pPr>
        <w:tabs>
          <w:tab w:val="num" w:pos="1210"/>
        </w:tabs>
        <w:ind w:left="1210" w:hanging="360"/>
      </w:pPr>
    </w:lvl>
    <w:lvl w:ilvl="2" w:tplc="FFFFFFFF" w:tentative="1">
      <w:start w:val="1"/>
      <w:numFmt w:val="lowerRoman"/>
      <w:lvlText w:val="%3."/>
      <w:lvlJc w:val="right"/>
      <w:pPr>
        <w:tabs>
          <w:tab w:val="num" w:pos="1930"/>
        </w:tabs>
        <w:ind w:left="1930" w:hanging="180"/>
      </w:pPr>
    </w:lvl>
    <w:lvl w:ilvl="3" w:tplc="FFFFFFFF" w:tentative="1">
      <w:start w:val="1"/>
      <w:numFmt w:val="decimal"/>
      <w:lvlText w:val="%4."/>
      <w:lvlJc w:val="left"/>
      <w:pPr>
        <w:tabs>
          <w:tab w:val="num" w:pos="2650"/>
        </w:tabs>
        <w:ind w:left="2650" w:hanging="360"/>
      </w:pPr>
    </w:lvl>
    <w:lvl w:ilvl="4" w:tplc="FFFFFFFF" w:tentative="1">
      <w:start w:val="1"/>
      <w:numFmt w:val="lowerLetter"/>
      <w:lvlText w:val="%5."/>
      <w:lvlJc w:val="left"/>
      <w:pPr>
        <w:tabs>
          <w:tab w:val="num" w:pos="3370"/>
        </w:tabs>
        <w:ind w:left="3370" w:hanging="360"/>
      </w:pPr>
    </w:lvl>
    <w:lvl w:ilvl="5" w:tplc="FFFFFFFF" w:tentative="1">
      <w:start w:val="1"/>
      <w:numFmt w:val="lowerRoman"/>
      <w:lvlText w:val="%6."/>
      <w:lvlJc w:val="right"/>
      <w:pPr>
        <w:tabs>
          <w:tab w:val="num" w:pos="4090"/>
        </w:tabs>
        <w:ind w:left="4090" w:hanging="180"/>
      </w:pPr>
    </w:lvl>
    <w:lvl w:ilvl="6" w:tplc="FFFFFFFF" w:tentative="1">
      <w:start w:val="1"/>
      <w:numFmt w:val="decimal"/>
      <w:lvlText w:val="%7."/>
      <w:lvlJc w:val="left"/>
      <w:pPr>
        <w:tabs>
          <w:tab w:val="num" w:pos="4810"/>
        </w:tabs>
        <w:ind w:left="4810" w:hanging="360"/>
      </w:pPr>
    </w:lvl>
    <w:lvl w:ilvl="7" w:tplc="FFFFFFFF" w:tentative="1">
      <w:start w:val="1"/>
      <w:numFmt w:val="lowerLetter"/>
      <w:lvlText w:val="%8."/>
      <w:lvlJc w:val="left"/>
      <w:pPr>
        <w:tabs>
          <w:tab w:val="num" w:pos="5530"/>
        </w:tabs>
        <w:ind w:left="5530" w:hanging="360"/>
      </w:pPr>
    </w:lvl>
    <w:lvl w:ilvl="8" w:tplc="FFFFFFFF" w:tentative="1">
      <w:start w:val="1"/>
      <w:numFmt w:val="lowerRoman"/>
      <w:lvlText w:val="%9."/>
      <w:lvlJc w:val="right"/>
      <w:pPr>
        <w:tabs>
          <w:tab w:val="num" w:pos="6250"/>
        </w:tabs>
        <w:ind w:left="6250" w:hanging="180"/>
      </w:pPr>
    </w:lvl>
  </w:abstractNum>
  <w:abstractNum w:abstractNumId="2" w15:restartNumberingAfterBreak="0">
    <w:nsid w:val="153375CA"/>
    <w:multiLevelType w:val="hybridMultilevel"/>
    <w:tmpl w:val="879C00B4"/>
    <w:lvl w:ilvl="0" w:tplc="53EE44D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3" w15:restartNumberingAfterBreak="0">
    <w:nsid w:val="190211C2"/>
    <w:multiLevelType w:val="hybridMultilevel"/>
    <w:tmpl w:val="A68A7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710AC"/>
    <w:multiLevelType w:val="hybridMultilevel"/>
    <w:tmpl w:val="8CC630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8"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599D2682"/>
    <w:multiLevelType w:val="hybridMultilevel"/>
    <w:tmpl w:val="1472A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21978"/>
    <w:multiLevelType w:val="hybridMultilevel"/>
    <w:tmpl w:val="7F045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1919243977">
    <w:abstractNumId w:val="1"/>
  </w:num>
  <w:num w:numId="2" w16cid:durableId="365718149">
    <w:abstractNumId w:val="14"/>
  </w:num>
  <w:num w:numId="3" w16cid:durableId="842285170">
    <w:abstractNumId w:val="7"/>
  </w:num>
  <w:num w:numId="4" w16cid:durableId="276834166">
    <w:abstractNumId w:val="4"/>
  </w:num>
  <w:num w:numId="5" w16cid:durableId="521556770">
    <w:abstractNumId w:val="5"/>
  </w:num>
  <w:num w:numId="6" w16cid:durableId="266741166">
    <w:abstractNumId w:val="10"/>
  </w:num>
  <w:num w:numId="7" w16cid:durableId="1273443493">
    <w:abstractNumId w:val="6"/>
  </w:num>
  <w:num w:numId="8" w16cid:durableId="1251232240">
    <w:abstractNumId w:val="3"/>
  </w:num>
  <w:num w:numId="9" w16cid:durableId="892930220">
    <w:abstractNumId w:val="2"/>
  </w:num>
  <w:num w:numId="10" w16cid:durableId="1296133537">
    <w:abstractNumId w:val="9"/>
  </w:num>
  <w:num w:numId="11" w16cid:durableId="369453024">
    <w:abstractNumId w:val="12"/>
  </w:num>
  <w:num w:numId="12" w16cid:durableId="1247880406">
    <w:abstractNumId w:val="11"/>
  </w:num>
  <w:num w:numId="13" w16cid:durableId="1557163721">
    <w:abstractNumId w:val="8"/>
  </w:num>
  <w:num w:numId="14" w16cid:durableId="175003340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69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D7"/>
    <w:rsid w:val="000033C1"/>
    <w:rsid w:val="00003BC6"/>
    <w:rsid w:val="00024BB9"/>
    <w:rsid w:val="00025842"/>
    <w:rsid w:val="00031FB1"/>
    <w:rsid w:val="00037143"/>
    <w:rsid w:val="000455F7"/>
    <w:rsid w:val="0005166A"/>
    <w:rsid w:val="000601E7"/>
    <w:rsid w:val="00063692"/>
    <w:rsid w:val="00071C0A"/>
    <w:rsid w:val="000A2082"/>
    <w:rsid w:val="001055C6"/>
    <w:rsid w:val="00130E95"/>
    <w:rsid w:val="00144040"/>
    <w:rsid w:val="001525E5"/>
    <w:rsid w:val="00187B50"/>
    <w:rsid w:val="00187ECE"/>
    <w:rsid w:val="00193626"/>
    <w:rsid w:val="001A6916"/>
    <w:rsid w:val="001E1930"/>
    <w:rsid w:val="001E3C9C"/>
    <w:rsid w:val="0022721D"/>
    <w:rsid w:val="00244929"/>
    <w:rsid w:val="002451A9"/>
    <w:rsid w:val="0025148A"/>
    <w:rsid w:val="00252261"/>
    <w:rsid w:val="00256C7D"/>
    <w:rsid w:val="00264EE2"/>
    <w:rsid w:val="00275D53"/>
    <w:rsid w:val="00283F59"/>
    <w:rsid w:val="00293183"/>
    <w:rsid w:val="002E7C58"/>
    <w:rsid w:val="00301B52"/>
    <w:rsid w:val="003020C2"/>
    <w:rsid w:val="00314F62"/>
    <w:rsid w:val="003208FA"/>
    <w:rsid w:val="003276BA"/>
    <w:rsid w:val="00343425"/>
    <w:rsid w:val="0036267E"/>
    <w:rsid w:val="00362BCE"/>
    <w:rsid w:val="003917D1"/>
    <w:rsid w:val="003A6DBD"/>
    <w:rsid w:val="003D5D1C"/>
    <w:rsid w:val="003E3D50"/>
    <w:rsid w:val="003F4097"/>
    <w:rsid w:val="00416C5F"/>
    <w:rsid w:val="004248C5"/>
    <w:rsid w:val="004331E9"/>
    <w:rsid w:val="004471FF"/>
    <w:rsid w:val="004514E9"/>
    <w:rsid w:val="004533A8"/>
    <w:rsid w:val="0045459F"/>
    <w:rsid w:val="00467E43"/>
    <w:rsid w:val="00472EDD"/>
    <w:rsid w:val="0048128A"/>
    <w:rsid w:val="00493844"/>
    <w:rsid w:val="004B3BEB"/>
    <w:rsid w:val="004C3D49"/>
    <w:rsid w:val="004D4324"/>
    <w:rsid w:val="004E007A"/>
    <w:rsid w:val="005162E7"/>
    <w:rsid w:val="00520853"/>
    <w:rsid w:val="00521962"/>
    <w:rsid w:val="00542584"/>
    <w:rsid w:val="005434C3"/>
    <w:rsid w:val="00547D5D"/>
    <w:rsid w:val="0055062C"/>
    <w:rsid w:val="0055260C"/>
    <w:rsid w:val="00554228"/>
    <w:rsid w:val="00563062"/>
    <w:rsid w:val="005815F7"/>
    <w:rsid w:val="005A53F6"/>
    <w:rsid w:val="005A7373"/>
    <w:rsid w:val="005B1C10"/>
    <w:rsid w:val="005D0121"/>
    <w:rsid w:val="005D43BA"/>
    <w:rsid w:val="005E20DF"/>
    <w:rsid w:val="005E59F8"/>
    <w:rsid w:val="005F6875"/>
    <w:rsid w:val="00615121"/>
    <w:rsid w:val="0062226B"/>
    <w:rsid w:val="00663F2D"/>
    <w:rsid w:val="00686073"/>
    <w:rsid w:val="00691B3F"/>
    <w:rsid w:val="006C5920"/>
    <w:rsid w:val="006D0D98"/>
    <w:rsid w:val="00706081"/>
    <w:rsid w:val="00706B09"/>
    <w:rsid w:val="00724E72"/>
    <w:rsid w:val="00737C1D"/>
    <w:rsid w:val="00737C61"/>
    <w:rsid w:val="007422D8"/>
    <w:rsid w:val="00745AF4"/>
    <w:rsid w:val="00750A7A"/>
    <w:rsid w:val="007570DE"/>
    <w:rsid w:val="007B58CE"/>
    <w:rsid w:val="007C4FF9"/>
    <w:rsid w:val="007D57F6"/>
    <w:rsid w:val="007E62F1"/>
    <w:rsid w:val="008073AF"/>
    <w:rsid w:val="00830AF6"/>
    <w:rsid w:val="0083717B"/>
    <w:rsid w:val="00847E87"/>
    <w:rsid w:val="008714E2"/>
    <w:rsid w:val="00875335"/>
    <w:rsid w:val="008B4092"/>
    <w:rsid w:val="008C12D5"/>
    <w:rsid w:val="008C3DE0"/>
    <w:rsid w:val="008C5F7D"/>
    <w:rsid w:val="008F1526"/>
    <w:rsid w:val="00911A85"/>
    <w:rsid w:val="00915871"/>
    <w:rsid w:val="00925B3D"/>
    <w:rsid w:val="00926650"/>
    <w:rsid w:val="00942E98"/>
    <w:rsid w:val="009478B1"/>
    <w:rsid w:val="0095249A"/>
    <w:rsid w:val="00953E9F"/>
    <w:rsid w:val="00966D84"/>
    <w:rsid w:val="00981EFE"/>
    <w:rsid w:val="009827D7"/>
    <w:rsid w:val="00993BD7"/>
    <w:rsid w:val="009A4CD3"/>
    <w:rsid w:val="009B002E"/>
    <w:rsid w:val="009B5346"/>
    <w:rsid w:val="009B542F"/>
    <w:rsid w:val="009D6870"/>
    <w:rsid w:val="009E4095"/>
    <w:rsid w:val="009F2701"/>
    <w:rsid w:val="009F3C7E"/>
    <w:rsid w:val="00A03446"/>
    <w:rsid w:val="00A1528B"/>
    <w:rsid w:val="00A1581A"/>
    <w:rsid w:val="00A2519A"/>
    <w:rsid w:val="00A610DB"/>
    <w:rsid w:val="00A66F50"/>
    <w:rsid w:val="00A77F93"/>
    <w:rsid w:val="00AB52BC"/>
    <w:rsid w:val="00AC3C18"/>
    <w:rsid w:val="00AC5B97"/>
    <w:rsid w:val="00AD45B2"/>
    <w:rsid w:val="00B0109F"/>
    <w:rsid w:val="00B04897"/>
    <w:rsid w:val="00B166FA"/>
    <w:rsid w:val="00B22CD9"/>
    <w:rsid w:val="00B35B51"/>
    <w:rsid w:val="00B46D49"/>
    <w:rsid w:val="00B64B93"/>
    <w:rsid w:val="00B74E56"/>
    <w:rsid w:val="00BC0F65"/>
    <w:rsid w:val="00BD56C4"/>
    <w:rsid w:val="00BE5127"/>
    <w:rsid w:val="00BF3D6E"/>
    <w:rsid w:val="00BF55CC"/>
    <w:rsid w:val="00C029CD"/>
    <w:rsid w:val="00C13E79"/>
    <w:rsid w:val="00C1781A"/>
    <w:rsid w:val="00C45B41"/>
    <w:rsid w:val="00C54065"/>
    <w:rsid w:val="00C70A61"/>
    <w:rsid w:val="00C86D1C"/>
    <w:rsid w:val="00CA4F09"/>
    <w:rsid w:val="00CB1BDA"/>
    <w:rsid w:val="00CB5C69"/>
    <w:rsid w:val="00CB7A0E"/>
    <w:rsid w:val="00CD68E8"/>
    <w:rsid w:val="00CE7CAE"/>
    <w:rsid w:val="00CF44D1"/>
    <w:rsid w:val="00D03CA9"/>
    <w:rsid w:val="00D334E0"/>
    <w:rsid w:val="00D3630D"/>
    <w:rsid w:val="00D62EB9"/>
    <w:rsid w:val="00D64803"/>
    <w:rsid w:val="00D705B2"/>
    <w:rsid w:val="00D93639"/>
    <w:rsid w:val="00D95884"/>
    <w:rsid w:val="00DE2EBD"/>
    <w:rsid w:val="00DE5A92"/>
    <w:rsid w:val="00DF3E48"/>
    <w:rsid w:val="00E02DEA"/>
    <w:rsid w:val="00E0678D"/>
    <w:rsid w:val="00E31BDB"/>
    <w:rsid w:val="00E37485"/>
    <w:rsid w:val="00E42FAF"/>
    <w:rsid w:val="00E46B3C"/>
    <w:rsid w:val="00E7099D"/>
    <w:rsid w:val="00E7457A"/>
    <w:rsid w:val="00E8479E"/>
    <w:rsid w:val="00E92D83"/>
    <w:rsid w:val="00EA534E"/>
    <w:rsid w:val="00EC4C50"/>
    <w:rsid w:val="00ED691C"/>
    <w:rsid w:val="00EE1540"/>
    <w:rsid w:val="00EF6F4F"/>
    <w:rsid w:val="00F20E46"/>
    <w:rsid w:val="00F31FFF"/>
    <w:rsid w:val="00F43DFD"/>
    <w:rsid w:val="00F506B8"/>
    <w:rsid w:val="00F578A3"/>
    <w:rsid w:val="00F61100"/>
    <w:rsid w:val="00F66852"/>
    <w:rsid w:val="00F97144"/>
    <w:rsid w:val="00FB6112"/>
    <w:rsid w:val="00FD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E655E0"/>
  <w15:chartTrackingRefBased/>
  <w15:docId w15:val="{08CB44F3-0A93-4237-B85E-3F8B5B3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8640"/>
        <w:tab w:val="right" w:pos="10980"/>
      </w:tabs>
      <w:jc w:val="center"/>
      <w:outlineLvl w:val="0"/>
    </w:pPr>
    <w:rPr>
      <w:rFonts w:ascii="Arial" w:hAnsi="Arial"/>
      <w:sz w:val="24"/>
    </w:rPr>
  </w:style>
  <w:style w:type="paragraph" w:styleId="Heading2">
    <w:name w:val="heading 2"/>
    <w:basedOn w:val="Normal"/>
    <w:next w:val="Normal"/>
    <w:qFormat/>
    <w:pPr>
      <w:keepNext/>
      <w:tabs>
        <w:tab w:val="left" w:pos="720"/>
        <w:tab w:val="left" w:pos="1440"/>
        <w:tab w:val="left" w:pos="8640"/>
        <w:tab w:val="right" w:pos="10980"/>
      </w:tabs>
      <w:ind w:left="142"/>
      <w:outlineLvl w:val="1"/>
    </w:pPr>
    <w:rPr>
      <w:rFonts w:ascii="Arial" w:hAnsi="Arial"/>
      <w:sz w:val="22"/>
      <w:u w:val="single"/>
    </w:rPr>
  </w:style>
  <w:style w:type="paragraph" w:styleId="Heading3">
    <w:name w:val="heading 3"/>
    <w:basedOn w:val="Normal"/>
    <w:next w:val="Normal"/>
    <w:qFormat/>
    <w:pPr>
      <w:keepNext/>
      <w:tabs>
        <w:tab w:val="left" w:pos="8640"/>
        <w:tab w:val="right" w:pos="10980"/>
      </w:tabs>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rPr>
  </w:style>
  <w:style w:type="paragraph" w:styleId="Heading7">
    <w:name w:val="heading 7"/>
    <w:basedOn w:val="Normal"/>
    <w:next w:val="Normal"/>
    <w:qFormat/>
    <w:pPr>
      <w:keepNext/>
      <w:tabs>
        <w:tab w:val="left" w:pos="1440"/>
        <w:tab w:val="left" w:pos="3960"/>
        <w:tab w:val="left" w:pos="10350"/>
      </w:tabs>
      <w:ind w:right="143"/>
      <w:jc w:val="center"/>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2"/>
        <w:tab w:val="left" w:pos="8640"/>
        <w:tab w:val="right" w:pos="10915"/>
      </w:tabs>
      <w:ind w:left="142"/>
    </w:pPr>
    <w:rPr>
      <w:rFonts w:ascii="Arial" w:hAnsi="Arial"/>
      <w:sz w:val="22"/>
    </w:rPr>
  </w:style>
  <w:style w:type="paragraph" w:styleId="BodyText3">
    <w:name w:val="Body Text 3"/>
    <w:basedOn w:val="Normal"/>
    <w:pPr>
      <w:jc w:val="both"/>
    </w:pPr>
    <w:rPr>
      <w:rFonts w:ascii="Arial" w:hAnsi="Arial"/>
      <w:b/>
      <w:sz w:val="24"/>
    </w:rPr>
  </w:style>
  <w:style w:type="paragraph" w:styleId="Title">
    <w:name w:val="Title"/>
    <w:basedOn w:val="Normal"/>
    <w:qFormat/>
    <w:pPr>
      <w:jc w:val="center"/>
    </w:pPr>
    <w:rPr>
      <w:rFonts w:ascii="Arial" w:hAnsi="Arial"/>
      <w:sz w:val="24"/>
    </w:rPr>
  </w:style>
  <w:style w:type="paragraph" w:styleId="BodyText2">
    <w:name w:val="Body Text 2"/>
    <w:basedOn w:val="Normal"/>
    <w:pPr>
      <w:tabs>
        <w:tab w:val="num" w:pos="-540"/>
      </w:tabs>
    </w:pPr>
    <w:rPr>
      <w:sz w:val="18"/>
      <w:lang w:val="en-US"/>
    </w:rPr>
  </w:style>
  <w:style w:type="paragraph" w:styleId="BodyText">
    <w:name w:val="Body Text"/>
    <w:basedOn w:val="Normal"/>
    <w:link w:val="BodyTextChar"/>
    <w:rPr>
      <w:lang w:val="en-US"/>
    </w:rPr>
  </w:style>
  <w:style w:type="character" w:styleId="Hyperlink">
    <w:name w:val="Hyperlink"/>
    <w:rPr>
      <w:color w:val="0000FF"/>
      <w:u w:val="single"/>
    </w:r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sz w:val="24"/>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paragraph" w:styleId="BlockText">
    <w:name w:val="Block Text"/>
    <w:basedOn w:val="Normal"/>
    <w:pPr>
      <w:tabs>
        <w:tab w:val="left" w:pos="4320"/>
        <w:tab w:val="left" w:pos="5040"/>
        <w:tab w:val="left" w:pos="10170"/>
      </w:tabs>
      <w:spacing w:line="480" w:lineRule="auto"/>
      <w:ind w:left="142" w:right="263"/>
    </w:pPr>
    <w:rPr>
      <w:rFonts w:ascii="Arial" w:hAnsi="Arial"/>
      <w:sz w:val="24"/>
    </w:rPr>
  </w:style>
  <w:style w:type="paragraph" w:styleId="Subtitle">
    <w:name w:val="Subtitle"/>
    <w:basedOn w:val="Normal"/>
    <w:qFormat/>
    <w:pPr>
      <w:jc w:val="both"/>
    </w:pPr>
    <w:rPr>
      <w:rFonts w:ascii="Arial" w:hAnsi="Arial"/>
      <w:b/>
      <w:sz w:val="24"/>
    </w:rPr>
  </w:style>
  <w:style w:type="table" w:styleId="TableGrid">
    <w:name w:val="Table Grid"/>
    <w:basedOn w:val="TableNormal"/>
    <w:rsid w:val="005A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25842"/>
    <w:rPr>
      <w:b/>
      <w:bCs/>
    </w:rPr>
  </w:style>
  <w:style w:type="paragraph" w:styleId="Header">
    <w:name w:val="header"/>
    <w:basedOn w:val="Normal"/>
    <w:rsid w:val="00025842"/>
    <w:pPr>
      <w:tabs>
        <w:tab w:val="center" w:pos="4153"/>
        <w:tab w:val="right" w:pos="8306"/>
      </w:tabs>
    </w:pPr>
  </w:style>
  <w:style w:type="paragraph" w:styleId="Footer">
    <w:name w:val="footer"/>
    <w:basedOn w:val="Normal"/>
    <w:rsid w:val="00025842"/>
    <w:pPr>
      <w:tabs>
        <w:tab w:val="center" w:pos="4153"/>
        <w:tab w:val="right" w:pos="8306"/>
      </w:tabs>
    </w:pPr>
  </w:style>
  <w:style w:type="character" w:customStyle="1" w:styleId="BodyTextChar">
    <w:name w:val="Body Text Char"/>
    <w:link w:val="BodyText"/>
    <w:rsid w:val="00CA4F09"/>
    <w:rPr>
      <w:lang w:val="en-US" w:eastAsia="en-US"/>
    </w:rPr>
  </w:style>
  <w:style w:type="character" w:styleId="UnresolvedMention">
    <w:name w:val="Unresolved Mention"/>
    <w:uiPriority w:val="99"/>
    <w:semiHidden/>
    <w:unhideWhenUsed/>
    <w:rsid w:val="00B46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821">
      <w:bodyDiv w:val="1"/>
      <w:marLeft w:val="0"/>
      <w:marRight w:val="0"/>
      <w:marTop w:val="0"/>
      <w:marBottom w:val="0"/>
      <w:divBdr>
        <w:top w:val="none" w:sz="0" w:space="0" w:color="auto"/>
        <w:left w:val="none" w:sz="0" w:space="0" w:color="auto"/>
        <w:bottom w:val="none" w:sz="0" w:space="0" w:color="auto"/>
        <w:right w:val="none" w:sz="0" w:space="0" w:color="auto"/>
      </w:divBdr>
    </w:div>
    <w:div w:id="1607156127">
      <w:bodyDiv w:val="1"/>
      <w:marLeft w:val="0"/>
      <w:marRight w:val="0"/>
      <w:marTop w:val="0"/>
      <w:marBottom w:val="0"/>
      <w:divBdr>
        <w:top w:val="none" w:sz="0" w:space="0" w:color="auto"/>
        <w:left w:val="none" w:sz="0" w:space="0" w:color="auto"/>
        <w:bottom w:val="none" w:sz="0" w:space="0" w:color="auto"/>
        <w:right w:val="none" w:sz="0" w:space="0" w:color="auto"/>
      </w:divBdr>
    </w:div>
    <w:div w:id="1645543660">
      <w:bodyDiv w:val="1"/>
      <w:marLeft w:val="0"/>
      <w:marRight w:val="0"/>
      <w:marTop w:val="0"/>
      <w:marBottom w:val="0"/>
      <w:divBdr>
        <w:top w:val="none" w:sz="0" w:space="0" w:color="auto"/>
        <w:left w:val="none" w:sz="0" w:space="0" w:color="auto"/>
        <w:bottom w:val="none" w:sz="0" w:space="0" w:color="auto"/>
        <w:right w:val="none" w:sz="0" w:space="0" w:color="auto"/>
      </w:divBdr>
    </w:div>
    <w:div w:id="17015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taxi-and-private-hire-car-driver-lice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c.licens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Booking Office</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4C4DC83-AC2F-4F40-8740-9F49FE08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D1D8C-5511-4A62-9DAD-A34C653D46CB}">
  <ds:schemaRefs>
    <ds:schemaRef ds:uri="http://schemas.microsoft.com/sharepoint/v3/contenttype/forms"/>
  </ds:schemaRefs>
</ds:datastoreItem>
</file>

<file path=customXml/itemProps3.xml><?xml version="1.0" encoding="utf-8"?>
<ds:datastoreItem xmlns:ds="http://schemas.openxmlformats.org/officeDocument/2006/customXml" ds:itemID="{00D38DAB-D36D-4536-9235-044EDB8F7C5B}">
  <ds:schemaRefs>
    <ds:schemaRef ds:uri="Microsoft.SharePoint.Taxonomy.ContentTypeSync"/>
  </ds:schemaRefs>
</ds:datastoreItem>
</file>

<file path=customXml/itemProps4.xml><?xml version="1.0" encoding="utf-8"?>
<ds:datastoreItem xmlns:ds="http://schemas.openxmlformats.org/officeDocument/2006/customXml" ds:itemID="{9DE43124-AC53-4F4A-AD7D-AD20F14981FE}">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5.xml><?xml version="1.0" encoding="utf-8"?>
<ds:datastoreItem xmlns:ds="http://schemas.openxmlformats.org/officeDocument/2006/customXml" ds:itemID="{06204B72-2199-44A3-8655-55E57724D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9535</CharactersWithSpaces>
  <SharedDoc>false</SharedDoc>
  <HLinks>
    <vt:vector size="12" baseType="variant">
      <vt:variant>
        <vt:i4>7012416</vt:i4>
      </vt:variant>
      <vt:variant>
        <vt:i4>3</vt:i4>
      </vt:variant>
      <vt:variant>
        <vt:i4>0</vt:i4>
      </vt:variant>
      <vt:variant>
        <vt:i4>5</vt:i4>
      </vt:variant>
      <vt:variant>
        <vt:lpwstr>mailto:Misc.licensing@fife.gov.uk</vt:lpwstr>
      </vt:variant>
      <vt:variant>
        <vt:lpwstr/>
      </vt:variant>
      <vt:variant>
        <vt:i4>7798826</vt:i4>
      </vt:variant>
      <vt:variant>
        <vt:i4>0</vt:i4>
      </vt:variant>
      <vt:variant>
        <vt:i4>0</vt:i4>
      </vt:variant>
      <vt:variant>
        <vt:i4>5</vt:i4>
      </vt:variant>
      <vt:variant>
        <vt:lpwstr>https://www.fife.gov.uk/kb/docs/articles/business2/licences-and-permits-for-business/taxi-and-private-hire-car-driver-licences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4</cp:revision>
  <cp:lastPrinted>2009-08-25T11:53:00Z</cp:lastPrinted>
  <dcterms:created xsi:type="dcterms:W3CDTF">2024-04-18T13:38:00Z</dcterms:created>
  <dcterms:modified xsi:type="dcterms:W3CDTF">2024-04-18T13:46:00Z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